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D8" w:rsidRPr="00D04C0F" w:rsidRDefault="00A42263" w:rsidP="00A42263">
      <w:pPr>
        <w:tabs>
          <w:tab w:val="left" w:pos="8280"/>
        </w:tabs>
        <w:spacing w:line="360" w:lineRule="auto"/>
        <w:rPr>
          <w:rFonts w:ascii="黑体" w:eastAsia="黑体"/>
          <w:color w:val="000000" w:themeColor="text1"/>
          <w:sz w:val="28"/>
          <w:szCs w:val="28"/>
        </w:rPr>
      </w:pPr>
      <w:r w:rsidRPr="00D04C0F">
        <w:rPr>
          <w:rFonts w:ascii="黑体" w:eastAsia="黑体" w:hint="eastAsia"/>
          <w:color w:val="000000" w:themeColor="text1"/>
          <w:sz w:val="28"/>
          <w:szCs w:val="28"/>
        </w:rPr>
        <w:t>招标编号：</w:t>
      </w:r>
      <w:r w:rsidR="00713C4F" w:rsidRPr="00D04C0F">
        <w:rPr>
          <w:rFonts w:ascii="黑体" w:eastAsia="黑体"/>
          <w:color w:val="000000" w:themeColor="text1"/>
          <w:sz w:val="28"/>
          <w:szCs w:val="28"/>
        </w:rPr>
        <w:t>KSRCBZB2023003</w:t>
      </w:r>
    </w:p>
    <w:p w:rsidR="005A16D8" w:rsidRPr="00D04C0F" w:rsidRDefault="005A16D8" w:rsidP="00A42263">
      <w:pPr>
        <w:tabs>
          <w:tab w:val="left" w:pos="8280"/>
        </w:tabs>
        <w:spacing w:line="360" w:lineRule="auto"/>
        <w:rPr>
          <w:rFonts w:ascii="黑体" w:eastAsia="黑体"/>
          <w:b/>
          <w:color w:val="000000" w:themeColor="text1"/>
          <w:sz w:val="28"/>
          <w:szCs w:val="28"/>
        </w:rPr>
      </w:pPr>
    </w:p>
    <w:p w:rsidR="005A16D8" w:rsidRPr="00D04C0F" w:rsidRDefault="005A16D8" w:rsidP="00A42263">
      <w:pPr>
        <w:tabs>
          <w:tab w:val="left" w:pos="8280"/>
        </w:tabs>
        <w:spacing w:line="360" w:lineRule="auto"/>
        <w:rPr>
          <w:rFonts w:ascii="黑体" w:eastAsia="黑体"/>
          <w:b/>
          <w:color w:val="000000" w:themeColor="text1"/>
          <w:sz w:val="28"/>
        </w:rPr>
      </w:pPr>
    </w:p>
    <w:p w:rsidR="005A16D8" w:rsidRPr="00D04C0F" w:rsidRDefault="005A16D8" w:rsidP="00A42263">
      <w:pPr>
        <w:tabs>
          <w:tab w:val="left" w:pos="8280"/>
        </w:tabs>
        <w:spacing w:line="360" w:lineRule="auto"/>
        <w:rPr>
          <w:rFonts w:ascii="黑体" w:eastAsia="黑体"/>
          <w:b/>
          <w:color w:val="000000" w:themeColor="text1"/>
          <w:sz w:val="28"/>
        </w:rPr>
      </w:pPr>
    </w:p>
    <w:p w:rsidR="005A16D8" w:rsidRPr="00D04C0F" w:rsidRDefault="005A16D8" w:rsidP="00A42263">
      <w:pPr>
        <w:tabs>
          <w:tab w:val="left" w:pos="8280"/>
        </w:tabs>
        <w:spacing w:line="360" w:lineRule="auto"/>
        <w:rPr>
          <w:rFonts w:ascii="黑体" w:eastAsia="黑体"/>
          <w:b/>
          <w:color w:val="000000" w:themeColor="text1"/>
          <w:sz w:val="28"/>
        </w:rPr>
      </w:pPr>
    </w:p>
    <w:p w:rsidR="00713C4F" w:rsidRPr="00D04C0F" w:rsidRDefault="00713C4F" w:rsidP="00A42263">
      <w:pPr>
        <w:tabs>
          <w:tab w:val="left" w:pos="8280"/>
        </w:tabs>
        <w:spacing w:line="360" w:lineRule="auto"/>
        <w:rPr>
          <w:rFonts w:ascii="黑体" w:eastAsia="黑体"/>
          <w:b/>
          <w:color w:val="000000" w:themeColor="text1"/>
          <w:sz w:val="28"/>
        </w:rPr>
      </w:pPr>
    </w:p>
    <w:p w:rsidR="00713C4F" w:rsidRPr="00D04C0F" w:rsidRDefault="00713C4F" w:rsidP="00A42263">
      <w:pPr>
        <w:tabs>
          <w:tab w:val="left" w:pos="8280"/>
        </w:tabs>
        <w:spacing w:line="360" w:lineRule="auto"/>
        <w:rPr>
          <w:rFonts w:ascii="黑体" w:eastAsia="黑体"/>
          <w:b/>
          <w:color w:val="000000" w:themeColor="text1"/>
          <w:sz w:val="28"/>
        </w:rPr>
      </w:pPr>
    </w:p>
    <w:p w:rsidR="00713C4F" w:rsidRPr="00D04C0F" w:rsidRDefault="00713C4F" w:rsidP="00A42263">
      <w:pPr>
        <w:tabs>
          <w:tab w:val="left" w:pos="8280"/>
        </w:tabs>
        <w:spacing w:line="360" w:lineRule="auto"/>
        <w:rPr>
          <w:rFonts w:ascii="黑体" w:eastAsia="黑体"/>
          <w:b/>
          <w:color w:val="000000" w:themeColor="text1"/>
          <w:sz w:val="28"/>
        </w:rPr>
      </w:pPr>
    </w:p>
    <w:p w:rsidR="005A16D8" w:rsidRPr="00D04C0F" w:rsidRDefault="00A42263" w:rsidP="00A42263">
      <w:pPr>
        <w:pStyle w:val="a4"/>
        <w:tabs>
          <w:tab w:val="left" w:pos="8280"/>
        </w:tabs>
        <w:spacing w:after="0" w:line="360" w:lineRule="auto"/>
        <w:jc w:val="center"/>
        <w:outlineLvl w:val="0"/>
        <w:rPr>
          <w:rFonts w:ascii="黑体" w:eastAsia="黑体"/>
          <w:color w:val="000000" w:themeColor="text1"/>
          <w:sz w:val="44"/>
        </w:rPr>
      </w:pPr>
      <w:r w:rsidRPr="00D04C0F">
        <w:rPr>
          <w:rFonts w:ascii="黑体" w:eastAsia="黑体" w:hint="eastAsia"/>
          <w:color w:val="000000" w:themeColor="text1"/>
          <w:sz w:val="44"/>
        </w:rPr>
        <w:t>江苏</w:t>
      </w:r>
      <w:r w:rsidRPr="00D04C0F">
        <w:rPr>
          <w:rFonts w:ascii="黑体" w:eastAsia="黑体"/>
          <w:color w:val="000000" w:themeColor="text1"/>
          <w:sz w:val="44"/>
        </w:rPr>
        <w:t>昆山农村商业银行</w:t>
      </w:r>
      <w:r w:rsidRPr="00D04C0F">
        <w:rPr>
          <w:rFonts w:ascii="黑体" w:eastAsia="黑体" w:hint="eastAsia"/>
          <w:color w:val="000000" w:themeColor="text1"/>
          <w:sz w:val="44"/>
        </w:rPr>
        <w:t>股份有限公司</w:t>
      </w:r>
    </w:p>
    <w:p w:rsidR="005A16D8" w:rsidRPr="00D04C0F" w:rsidRDefault="00A42263" w:rsidP="00A42263">
      <w:pPr>
        <w:pStyle w:val="a4"/>
        <w:tabs>
          <w:tab w:val="left" w:pos="8280"/>
        </w:tabs>
        <w:spacing w:after="0" w:line="360" w:lineRule="auto"/>
        <w:jc w:val="center"/>
        <w:outlineLvl w:val="0"/>
        <w:rPr>
          <w:rFonts w:ascii="黑体" w:eastAsia="黑体"/>
          <w:color w:val="000000" w:themeColor="text1"/>
          <w:sz w:val="44"/>
        </w:rPr>
      </w:pPr>
      <w:r w:rsidRPr="00D04C0F">
        <w:rPr>
          <w:rFonts w:ascii="黑体" w:eastAsia="黑体"/>
          <w:color w:val="000000" w:themeColor="text1"/>
          <w:sz w:val="44"/>
        </w:rPr>
        <w:t>招标书</w:t>
      </w:r>
    </w:p>
    <w:p w:rsidR="005A16D8" w:rsidRPr="00D04C0F" w:rsidRDefault="005A16D8" w:rsidP="00A42263">
      <w:pPr>
        <w:tabs>
          <w:tab w:val="left" w:pos="8280"/>
        </w:tabs>
        <w:spacing w:line="360" w:lineRule="auto"/>
        <w:jc w:val="center"/>
        <w:rPr>
          <w:rFonts w:ascii="宋体"/>
          <w:b/>
          <w:color w:val="000000" w:themeColor="text1"/>
          <w:sz w:val="48"/>
        </w:rPr>
      </w:pPr>
    </w:p>
    <w:p w:rsidR="005A16D8" w:rsidRPr="00D04C0F" w:rsidRDefault="005A16D8" w:rsidP="00A42263">
      <w:pPr>
        <w:tabs>
          <w:tab w:val="left" w:pos="8280"/>
        </w:tabs>
        <w:spacing w:line="360" w:lineRule="auto"/>
        <w:jc w:val="center"/>
        <w:rPr>
          <w:color w:val="000000" w:themeColor="text1"/>
          <w:sz w:val="48"/>
        </w:rPr>
      </w:pPr>
    </w:p>
    <w:p w:rsidR="005A16D8" w:rsidRPr="00D04C0F" w:rsidRDefault="005A16D8" w:rsidP="00A42263">
      <w:pPr>
        <w:tabs>
          <w:tab w:val="left" w:pos="8280"/>
        </w:tabs>
        <w:spacing w:line="360" w:lineRule="auto"/>
        <w:jc w:val="center"/>
        <w:rPr>
          <w:color w:val="000000" w:themeColor="text1"/>
          <w:sz w:val="48"/>
        </w:rPr>
      </w:pPr>
    </w:p>
    <w:p w:rsidR="005A16D8" w:rsidRPr="00D04C0F" w:rsidRDefault="005A16D8" w:rsidP="00A42263">
      <w:pPr>
        <w:tabs>
          <w:tab w:val="left" w:pos="8280"/>
        </w:tabs>
        <w:spacing w:line="360" w:lineRule="auto"/>
        <w:jc w:val="center"/>
        <w:rPr>
          <w:color w:val="000000" w:themeColor="text1"/>
          <w:sz w:val="48"/>
        </w:rPr>
      </w:pPr>
    </w:p>
    <w:p w:rsidR="005A16D8" w:rsidRPr="00D04C0F" w:rsidRDefault="005A16D8" w:rsidP="00A42263">
      <w:pPr>
        <w:tabs>
          <w:tab w:val="left" w:pos="8280"/>
        </w:tabs>
        <w:spacing w:line="360" w:lineRule="auto"/>
        <w:jc w:val="center"/>
        <w:rPr>
          <w:color w:val="000000" w:themeColor="text1"/>
          <w:sz w:val="48"/>
        </w:rPr>
      </w:pPr>
    </w:p>
    <w:p w:rsidR="005A16D8" w:rsidRPr="00D04C0F" w:rsidRDefault="005A16D8" w:rsidP="00A42263">
      <w:pPr>
        <w:tabs>
          <w:tab w:val="left" w:pos="8280"/>
        </w:tabs>
        <w:spacing w:line="360" w:lineRule="auto"/>
        <w:jc w:val="center"/>
        <w:rPr>
          <w:color w:val="000000" w:themeColor="text1"/>
          <w:sz w:val="48"/>
        </w:rPr>
      </w:pPr>
    </w:p>
    <w:p w:rsidR="005A16D8" w:rsidRPr="00D04C0F" w:rsidRDefault="005A16D8" w:rsidP="00A42263">
      <w:pPr>
        <w:tabs>
          <w:tab w:val="left" w:pos="8280"/>
        </w:tabs>
        <w:spacing w:line="360" w:lineRule="auto"/>
        <w:jc w:val="center"/>
        <w:rPr>
          <w:color w:val="000000" w:themeColor="text1"/>
          <w:sz w:val="48"/>
        </w:rPr>
      </w:pPr>
    </w:p>
    <w:p w:rsidR="005A16D8" w:rsidRPr="00D04C0F" w:rsidRDefault="005A16D8" w:rsidP="00A42263">
      <w:pPr>
        <w:tabs>
          <w:tab w:val="left" w:pos="8280"/>
        </w:tabs>
        <w:spacing w:line="360" w:lineRule="auto"/>
        <w:jc w:val="center"/>
        <w:rPr>
          <w:color w:val="000000" w:themeColor="text1"/>
          <w:sz w:val="48"/>
        </w:rPr>
      </w:pPr>
    </w:p>
    <w:p w:rsidR="005A16D8" w:rsidRPr="00D04C0F" w:rsidRDefault="005A16D8" w:rsidP="00A42263">
      <w:pPr>
        <w:tabs>
          <w:tab w:val="left" w:pos="8280"/>
        </w:tabs>
        <w:spacing w:line="360" w:lineRule="auto"/>
        <w:jc w:val="center"/>
        <w:rPr>
          <w:color w:val="000000" w:themeColor="text1"/>
          <w:sz w:val="48"/>
        </w:rPr>
      </w:pPr>
    </w:p>
    <w:p w:rsidR="005A16D8" w:rsidRPr="00D04C0F" w:rsidRDefault="00A42263" w:rsidP="00A42263">
      <w:pPr>
        <w:tabs>
          <w:tab w:val="left" w:pos="8280"/>
        </w:tabs>
        <w:spacing w:line="360" w:lineRule="auto"/>
        <w:jc w:val="center"/>
        <w:outlineLvl w:val="0"/>
        <w:rPr>
          <w:rFonts w:ascii="宋体" w:eastAsia="仿宋_GB2312"/>
          <w:color w:val="000000" w:themeColor="text1"/>
          <w:sz w:val="28"/>
          <w:szCs w:val="28"/>
        </w:rPr>
      </w:pPr>
      <w:r w:rsidRPr="00D04C0F">
        <w:rPr>
          <w:rFonts w:eastAsia="仿宋_GB2312" w:hint="eastAsia"/>
          <w:color w:val="000000" w:themeColor="text1"/>
          <w:sz w:val="28"/>
          <w:szCs w:val="28"/>
        </w:rPr>
        <w:t>江苏昆山农村商业银行股份有限公司</w:t>
      </w:r>
    </w:p>
    <w:p w:rsidR="005A16D8" w:rsidRPr="00D04C0F" w:rsidRDefault="00A42263" w:rsidP="00A42263">
      <w:pPr>
        <w:pStyle w:val="a6"/>
        <w:tabs>
          <w:tab w:val="left" w:pos="8280"/>
        </w:tabs>
        <w:spacing w:line="360" w:lineRule="auto"/>
        <w:ind w:leftChars="0" w:left="0" w:firstLineChars="1150" w:firstLine="3220"/>
        <w:outlineLvl w:val="0"/>
        <w:rPr>
          <w:rFonts w:eastAsia="仿宋_GB2312"/>
          <w:color w:val="000000" w:themeColor="text1"/>
          <w:szCs w:val="28"/>
        </w:rPr>
      </w:pPr>
      <w:r w:rsidRPr="00D04C0F">
        <w:rPr>
          <w:rFonts w:eastAsia="仿宋_GB2312" w:hint="eastAsia"/>
          <w:color w:val="000000" w:themeColor="text1"/>
          <w:szCs w:val="28"/>
        </w:rPr>
        <w:t>2023</w:t>
      </w:r>
      <w:r w:rsidRPr="00D04C0F">
        <w:rPr>
          <w:rFonts w:eastAsia="仿宋_GB2312" w:hint="eastAsia"/>
          <w:color w:val="000000" w:themeColor="text1"/>
          <w:szCs w:val="28"/>
        </w:rPr>
        <w:t>年</w:t>
      </w:r>
      <w:r w:rsidRPr="00D04C0F">
        <w:rPr>
          <w:rFonts w:eastAsia="仿宋_GB2312" w:hint="eastAsia"/>
          <w:color w:val="000000" w:themeColor="text1"/>
          <w:szCs w:val="28"/>
        </w:rPr>
        <w:t>03</w:t>
      </w:r>
      <w:r w:rsidRPr="00D04C0F">
        <w:rPr>
          <w:rFonts w:eastAsia="仿宋_GB2312" w:hint="eastAsia"/>
          <w:color w:val="000000" w:themeColor="text1"/>
          <w:szCs w:val="28"/>
        </w:rPr>
        <w:t>月</w:t>
      </w:r>
    </w:p>
    <w:p w:rsidR="005A16D8" w:rsidRPr="00D04C0F" w:rsidRDefault="00A42263" w:rsidP="00A42263">
      <w:pPr>
        <w:spacing w:line="360" w:lineRule="auto"/>
        <w:jc w:val="center"/>
        <w:rPr>
          <w:rFonts w:ascii="黑体" w:eastAsia="黑体"/>
          <w:color w:val="000000" w:themeColor="text1"/>
          <w:sz w:val="32"/>
          <w:szCs w:val="32"/>
        </w:rPr>
      </w:pPr>
      <w:r w:rsidRPr="00D04C0F">
        <w:rPr>
          <w:color w:val="000000" w:themeColor="text1"/>
        </w:rPr>
        <w:br w:type="page"/>
      </w:r>
      <w:r w:rsidRPr="00D04C0F">
        <w:rPr>
          <w:rFonts w:ascii="黑体" w:eastAsia="黑体" w:hint="eastAsia"/>
          <w:color w:val="000000" w:themeColor="text1"/>
          <w:sz w:val="32"/>
          <w:szCs w:val="32"/>
        </w:rPr>
        <w:lastRenderedPageBreak/>
        <w:t>声</w:t>
      </w:r>
      <w:r w:rsidRPr="00D04C0F">
        <w:rPr>
          <w:rFonts w:ascii="黑体" w:eastAsia="黑体" w:hint="eastAsia"/>
          <w:color w:val="000000" w:themeColor="text1"/>
          <w:sz w:val="32"/>
          <w:szCs w:val="32"/>
        </w:rPr>
        <w:tab/>
      </w:r>
      <w:r w:rsidRPr="00D04C0F">
        <w:rPr>
          <w:rFonts w:ascii="黑体" w:eastAsia="黑体" w:hint="eastAsia"/>
          <w:color w:val="000000" w:themeColor="text1"/>
          <w:sz w:val="32"/>
          <w:szCs w:val="32"/>
        </w:rPr>
        <w:tab/>
        <w:t>明</w:t>
      </w:r>
    </w:p>
    <w:p w:rsidR="005A16D8" w:rsidRPr="00D04C0F" w:rsidRDefault="00A42263" w:rsidP="00A42263">
      <w:pPr>
        <w:spacing w:line="360" w:lineRule="auto"/>
        <w:ind w:firstLineChars="200" w:firstLine="560"/>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本招标文件专用于江苏昆山农村商业银行股份有限公司本次采购</w:t>
      </w:r>
      <w:r w:rsidRPr="00D04C0F">
        <w:rPr>
          <w:rFonts w:ascii="仿宋_GB2312" w:eastAsia="仿宋_GB2312" w:hint="eastAsia"/>
          <w:color w:val="000000" w:themeColor="text1"/>
          <w:sz w:val="28"/>
          <w:szCs w:val="28"/>
          <w:u w:val="single"/>
        </w:rPr>
        <w:t xml:space="preserve"> 2023年社保卡制卡耗材</w:t>
      </w:r>
      <w:r w:rsidRPr="00D04C0F">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5A16D8" w:rsidRPr="00D04C0F" w:rsidRDefault="005A16D8" w:rsidP="00A42263">
      <w:pPr>
        <w:spacing w:line="360" w:lineRule="auto"/>
        <w:jc w:val="center"/>
        <w:rPr>
          <w:color w:val="000000" w:themeColor="text1"/>
        </w:rPr>
      </w:pPr>
    </w:p>
    <w:p w:rsidR="005A16D8" w:rsidRPr="00D04C0F" w:rsidRDefault="005A16D8" w:rsidP="00A42263">
      <w:pPr>
        <w:spacing w:line="360" w:lineRule="auto"/>
        <w:jc w:val="center"/>
        <w:rPr>
          <w:color w:val="000000" w:themeColor="text1"/>
        </w:rPr>
        <w:sectPr w:rsidR="005A16D8" w:rsidRPr="00D04C0F">
          <w:pgSz w:w="11906" w:h="16838"/>
          <w:pgMar w:top="1440" w:right="1800" w:bottom="1440" w:left="1800" w:header="851" w:footer="992" w:gutter="0"/>
          <w:cols w:space="720"/>
          <w:docGrid w:type="lines" w:linePitch="312"/>
        </w:sectPr>
      </w:pPr>
    </w:p>
    <w:p w:rsidR="005A16D8" w:rsidRPr="00D04C0F" w:rsidRDefault="00A42263" w:rsidP="00A42263">
      <w:pPr>
        <w:pStyle w:val="1"/>
        <w:keepNext w:val="0"/>
        <w:keepLines w:val="0"/>
        <w:jc w:val="center"/>
        <w:rPr>
          <w:rFonts w:ascii="黑体" w:eastAsia="黑体" w:hAnsi="黑体"/>
          <w:color w:val="000000" w:themeColor="text1"/>
          <w:sz w:val="32"/>
          <w:szCs w:val="32"/>
        </w:rPr>
      </w:pPr>
      <w:r w:rsidRPr="00D04C0F">
        <w:rPr>
          <w:rFonts w:ascii="黑体" w:eastAsia="黑体" w:hAnsi="黑体" w:hint="eastAsia"/>
          <w:color w:val="000000" w:themeColor="text1"/>
          <w:sz w:val="32"/>
          <w:szCs w:val="32"/>
        </w:rPr>
        <w:lastRenderedPageBreak/>
        <w:t>第一部分</w:t>
      </w:r>
      <w:r w:rsidRPr="00D04C0F">
        <w:rPr>
          <w:rFonts w:ascii="黑体" w:eastAsia="黑体" w:hAnsi="黑体" w:hint="eastAsia"/>
          <w:color w:val="000000" w:themeColor="text1"/>
          <w:sz w:val="32"/>
          <w:szCs w:val="32"/>
        </w:rPr>
        <w:tab/>
        <w:t>投标函</w:t>
      </w:r>
    </w:p>
    <w:p w:rsidR="005A16D8" w:rsidRPr="00D04C0F" w:rsidRDefault="00A42263" w:rsidP="00A42263">
      <w:pPr>
        <w:spacing w:line="360" w:lineRule="auto"/>
        <w:ind w:leftChars="267" w:left="561"/>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D04C0F">
        <w:rPr>
          <w:rFonts w:ascii="仿宋_GB2312" w:eastAsia="仿宋_GB2312" w:hint="eastAsia"/>
          <w:color w:val="000000" w:themeColor="text1"/>
          <w:sz w:val="28"/>
          <w:szCs w:val="28"/>
          <w:u w:val="single"/>
        </w:rPr>
        <w:t xml:space="preserve"> 2023年社保卡制卡耗材</w:t>
      </w:r>
      <w:r w:rsidRPr="00D04C0F">
        <w:rPr>
          <w:rFonts w:ascii="仿宋_GB2312" w:eastAsia="仿宋_GB2312" w:hint="eastAsia"/>
          <w:color w:val="000000" w:themeColor="text1"/>
          <w:sz w:val="28"/>
          <w:szCs w:val="28"/>
        </w:rPr>
        <w:t>进行招标：</w:t>
      </w:r>
    </w:p>
    <w:p w:rsidR="005A16D8" w:rsidRPr="00D04C0F" w:rsidRDefault="00A42263" w:rsidP="00A42263">
      <w:pPr>
        <w:spacing w:line="360" w:lineRule="auto"/>
        <w:ind w:firstLineChars="200" w:firstLine="560"/>
        <w:rPr>
          <w:rFonts w:ascii="仿宋_GB2312" w:eastAsia="仿宋_GB2312" w:hAnsi="宋体"/>
          <w:color w:val="000000" w:themeColor="text1"/>
          <w:sz w:val="28"/>
          <w:u w:val="single"/>
        </w:rPr>
      </w:pPr>
      <w:r w:rsidRPr="00D04C0F">
        <w:rPr>
          <w:rFonts w:ascii="仿宋_GB2312" w:eastAsia="仿宋_GB2312" w:hint="eastAsia"/>
          <w:color w:val="000000" w:themeColor="text1"/>
          <w:sz w:val="28"/>
          <w:szCs w:val="28"/>
        </w:rPr>
        <w:t>1、招标</w:t>
      </w:r>
      <w:r w:rsidRPr="00D04C0F">
        <w:rPr>
          <w:rFonts w:ascii="仿宋_GB2312" w:eastAsia="仿宋_GB2312" w:hAnsi="宋体" w:hint="eastAsia"/>
          <w:color w:val="000000" w:themeColor="text1"/>
          <w:sz w:val="28"/>
        </w:rPr>
        <w:t>编号：</w:t>
      </w:r>
      <w:r w:rsidR="00713C4F" w:rsidRPr="00D04C0F">
        <w:rPr>
          <w:rFonts w:ascii="仿宋_GB2312" w:eastAsia="仿宋_GB2312" w:hAnsi="宋体"/>
          <w:color w:val="000000" w:themeColor="text1"/>
          <w:sz w:val="28"/>
        </w:rPr>
        <w:t>KSRCBZB2023003</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2、招标人：江苏昆山农村商业银行股份有限公司</w:t>
      </w:r>
    </w:p>
    <w:p w:rsidR="005A16D8" w:rsidRPr="00D04C0F" w:rsidRDefault="00A42263" w:rsidP="00A42263">
      <w:pPr>
        <w:spacing w:line="360" w:lineRule="auto"/>
        <w:ind w:firstLineChars="200" w:firstLine="560"/>
        <w:jc w:val="left"/>
        <w:rPr>
          <w:rFonts w:ascii="仿宋_GB2312" w:eastAsia="仿宋_GB2312" w:hAnsi="宋体"/>
          <w:color w:val="000000" w:themeColor="text1"/>
          <w:sz w:val="28"/>
          <w:szCs w:val="28"/>
          <w:u w:val="single"/>
        </w:rPr>
      </w:pPr>
      <w:r w:rsidRPr="00D04C0F">
        <w:rPr>
          <w:rFonts w:ascii="仿宋_GB2312" w:eastAsia="仿宋_GB2312" w:hAnsi="宋体" w:hint="eastAsia"/>
          <w:color w:val="000000" w:themeColor="text1"/>
          <w:sz w:val="28"/>
          <w:szCs w:val="28"/>
        </w:rPr>
        <w:t>3、招标内容：昆山农村商业银行</w:t>
      </w:r>
      <w:r w:rsidRPr="00D04C0F">
        <w:rPr>
          <w:rFonts w:ascii="宋体" w:eastAsia="仿宋_GB2312" w:hAnsi="宋体" w:cs="Arial" w:hint="eastAsia"/>
          <w:color w:val="000000" w:themeColor="text1"/>
          <w:sz w:val="28"/>
          <w:szCs w:val="28"/>
          <w:u w:val="single"/>
        </w:rPr>
        <w:t xml:space="preserve"> 2023</w:t>
      </w:r>
      <w:r w:rsidRPr="00D04C0F">
        <w:rPr>
          <w:rFonts w:ascii="宋体" w:eastAsia="仿宋_GB2312" w:hAnsi="宋体" w:cs="Arial" w:hint="eastAsia"/>
          <w:color w:val="000000" w:themeColor="text1"/>
          <w:sz w:val="28"/>
          <w:szCs w:val="28"/>
          <w:u w:val="single"/>
        </w:rPr>
        <w:t>年社保卡制卡耗材</w:t>
      </w:r>
      <w:r w:rsidRPr="00D04C0F">
        <w:rPr>
          <w:rFonts w:ascii="宋体" w:eastAsia="仿宋_GB2312" w:hAnsi="宋体" w:cs="Arial" w:hint="eastAsia"/>
          <w:color w:val="000000" w:themeColor="text1"/>
          <w:sz w:val="28"/>
          <w:szCs w:val="28"/>
          <w:u w:val="single"/>
        </w:rPr>
        <w:t xml:space="preserve"> </w:t>
      </w:r>
    </w:p>
    <w:p w:rsidR="005A16D8" w:rsidRPr="00D04C0F" w:rsidRDefault="00A42263" w:rsidP="00A42263">
      <w:pPr>
        <w:spacing w:line="360" w:lineRule="auto"/>
        <w:ind w:firstLineChars="200" w:firstLine="560"/>
        <w:jc w:val="left"/>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4、项目实施地点：昆山</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szCs w:val="28"/>
        </w:rPr>
        <w:t>5</w:t>
      </w:r>
      <w:r w:rsidRPr="00D04C0F">
        <w:rPr>
          <w:rFonts w:ascii="仿宋_GB2312" w:eastAsia="仿宋_GB2312" w:hAnsi="宋体" w:hint="eastAsia"/>
          <w:color w:val="000000" w:themeColor="text1"/>
          <w:sz w:val="28"/>
        </w:rPr>
        <w:t>、发放标书时间：北京时间20</w:t>
      </w:r>
      <w:r w:rsidR="00713C4F" w:rsidRPr="00D04C0F">
        <w:rPr>
          <w:rFonts w:ascii="仿宋_GB2312" w:eastAsia="仿宋_GB2312" w:hAnsi="宋体" w:hint="eastAsia"/>
          <w:color w:val="000000" w:themeColor="text1"/>
          <w:sz w:val="28"/>
        </w:rPr>
        <w:t>23</w:t>
      </w:r>
      <w:r w:rsidRPr="00D04C0F">
        <w:rPr>
          <w:rFonts w:ascii="仿宋_GB2312" w:eastAsia="仿宋_GB2312" w:hAnsi="宋体" w:hint="eastAsia"/>
          <w:color w:val="000000" w:themeColor="text1"/>
          <w:sz w:val="28"/>
        </w:rPr>
        <w:t>年</w:t>
      </w:r>
      <w:r w:rsidR="00713C4F" w:rsidRPr="00D04C0F">
        <w:rPr>
          <w:rFonts w:ascii="仿宋_GB2312" w:eastAsia="仿宋_GB2312" w:hAnsi="宋体" w:hint="eastAsia"/>
          <w:color w:val="000000" w:themeColor="text1"/>
          <w:sz w:val="28"/>
        </w:rPr>
        <w:t>03</w:t>
      </w:r>
      <w:r w:rsidRPr="00D04C0F">
        <w:rPr>
          <w:rFonts w:ascii="仿宋_GB2312" w:eastAsia="仿宋_GB2312" w:hAnsi="宋体" w:hint="eastAsia"/>
          <w:color w:val="000000" w:themeColor="text1"/>
          <w:sz w:val="28"/>
        </w:rPr>
        <w:t>月</w:t>
      </w:r>
      <w:r w:rsidR="00713C4F" w:rsidRPr="00D04C0F">
        <w:rPr>
          <w:rFonts w:ascii="仿宋_GB2312" w:eastAsia="仿宋_GB2312" w:hAnsi="宋体" w:hint="eastAsia"/>
          <w:color w:val="000000" w:themeColor="text1"/>
          <w:sz w:val="28"/>
        </w:rPr>
        <w:t>17</w:t>
      </w:r>
      <w:r w:rsidRPr="00D04C0F">
        <w:rPr>
          <w:rFonts w:ascii="仿宋_GB2312" w:eastAsia="仿宋_GB2312" w:hAnsi="宋体" w:hint="eastAsia"/>
          <w:color w:val="000000" w:themeColor="text1"/>
          <w:sz w:val="28"/>
        </w:rPr>
        <w:t>日</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6、投标截止时间：北京时间20</w:t>
      </w:r>
      <w:r w:rsidR="00713C4F" w:rsidRPr="00D04C0F">
        <w:rPr>
          <w:rFonts w:ascii="仿宋_GB2312" w:eastAsia="仿宋_GB2312" w:hAnsi="宋体" w:hint="eastAsia"/>
          <w:color w:val="000000" w:themeColor="text1"/>
          <w:sz w:val="28"/>
        </w:rPr>
        <w:t>23</w:t>
      </w:r>
      <w:r w:rsidRPr="00D04C0F">
        <w:rPr>
          <w:rFonts w:ascii="仿宋_GB2312" w:eastAsia="仿宋_GB2312" w:hAnsi="宋体" w:hint="eastAsia"/>
          <w:color w:val="000000" w:themeColor="text1"/>
          <w:sz w:val="28"/>
        </w:rPr>
        <w:t>年</w:t>
      </w:r>
      <w:r w:rsidR="00713C4F" w:rsidRPr="00D04C0F">
        <w:rPr>
          <w:rFonts w:ascii="仿宋_GB2312" w:eastAsia="仿宋_GB2312" w:hAnsi="宋体" w:hint="eastAsia"/>
          <w:color w:val="000000" w:themeColor="text1"/>
          <w:sz w:val="28"/>
        </w:rPr>
        <w:t>04</w:t>
      </w:r>
      <w:r w:rsidRPr="00D04C0F">
        <w:rPr>
          <w:rFonts w:ascii="仿宋_GB2312" w:eastAsia="仿宋_GB2312" w:hAnsi="宋体" w:hint="eastAsia"/>
          <w:color w:val="000000" w:themeColor="text1"/>
          <w:sz w:val="28"/>
        </w:rPr>
        <w:t>月</w:t>
      </w:r>
      <w:r w:rsidR="00713C4F" w:rsidRPr="00D04C0F">
        <w:rPr>
          <w:rFonts w:ascii="仿宋_GB2312" w:eastAsia="仿宋_GB2312" w:hAnsi="宋体" w:hint="eastAsia"/>
          <w:color w:val="000000" w:themeColor="text1"/>
          <w:sz w:val="28"/>
        </w:rPr>
        <w:t>07</w:t>
      </w:r>
      <w:r w:rsidRPr="00D04C0F">
        <w:rPr>
          <w:rFonts w:ascii="仿宋_GB2312" w:eastAsia="仿宋_GB2312" w:hAnsi="宋体" w:hint="eastAsia"/>
          <w:color w:val="000000" w:themeColor="text1"/>
          <w:sz w:val="28"/>
        </w:rPr>
        <w:t>日17：00前将密封的投标文件寄（送）至昆山农村商业银行招标管理办公室（以我</w:t>
      </w:r>
      <w:proofErr w:type="gramStart"/>
      <w:r w:rsidRPr="00D04C0F">
        <w:rPr>
          <w:rFonts w:ascii="仿宋_GB2312" w:eastAsia="仿宋_GB2312" w:hAnsi="宋体" w:hint="eastAsia"/>
          <w:color w:val="000000" w:themeColor="text1"/>
          <w:sz w:val="28"/>
        </w:rPr>
        <w:t>行收到</w:t>
      </w:r>
      <w:proofErr w:type="gramEnd"/>
      <w:r w:rsidRPr="00D04C0F">
        <w:rPr>
          <w:rFonts w:ascii="仿宋_GB2312" w:eastAsia="仿宋_GB2312" w:hAnsi="宋体" w:hint="eastAsia"/>
          <w:color w:val="000000" w:themeColor="text1"/>
          <w:sz w:val="28"/>
        </w:rPr>
        <w:t>日戳为准），逾期送达的投标文件将不予接受。</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7、开标时间：</w:t>
      </w:r>
      <w:r w:rsidR="006F49EE" w:rsidRPr="00D04C0F">
        <w:rPr>
          <w:rFonts w:ascii="仿宋_GB2312" w:eastAsia="仿宋_GB2312" w:hAnsi="宋体" w:hint="eastAsia"/>
          <w:color w:val="000000" w:themeColor="text1"/>
          <w:sz w:val="28"/>
        </w:rPr>
        <w:t>另行通知</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8、开标地点：</w:t>
      </w:r>
      <w:r w:rsidR="006F49EE" w:rsidRPr="00D04C0F">
        <w:rPr>
          <w:rFonts w:ascii="仿宋_GB2312" w:eastAsia="仿宋_GB2312" w:hAnsi="宋体" w:hint="eastAsia"/>
          <w:color w:val="000000" w:themeColor="text1"/>
          <w:sz w:val="28"/>
        </w:rPr>
        <w:t>江苏省昆山市前进东路828号</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9、招标人联系方式：江苏昆山农村商业银行股份有限公司</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地址：江苏省昆山市前进东路828号1012室招标管理办公室</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邮编：215301</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 xml:space="preserve">招标管理办公室联系人：沈康    </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联系电话：0512-57379288</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 xml:space="preserve">项目联系人：徐河清  </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联系电话：15850359707</w:t>
      </w:r>
    </w:p>
    <w:p w:rsidR="005A16D8" w:rsidRPr="00D04C0F" w:rsidRDefault="00A42263" w:rsidP="00A42263">
      <w:pPr>
        <w:pStyle w:val="1"/>
        <w:keepNext w:val="0"/>
        <w:keepLines w:val="0"/>
        <w:numPr>
          <w:ilvl w:val="0"/>
          <w:numId w:val="1"/>
        </w:numPr>
        <w:jc w:val="center"/>
        <w:rPr>
          <w:rFonts w:ascii="黑体" w:eastAsia="黑体" w:hAnsi="黑体"/>
          <w:color w:val="000000" w:themeColor="text1"/>
          <w:sz w:val="32"/>
          <w:szCs w:val="32"/>
        </w:rPr>
      </w:pPr>
      <w:r w:rsidRPr="00D04C0F">
        <w:rPr>
          <w:rFonts w:ascii="黑体" w:eastAsia="黑体" w:hAnsi="黑体" w:hint="eastAsia"/>
          <w:color w:val="000000" w:themeColor="text1"/>
          <w:sz w:val="32"/>
          <w:szCs w:val="32"/>
        </w:rPr>
        <w:lastRenderedPageBreak/>
        <w:t>招标内容及要求</w:t>
      </w:r>
    </w:p>
    <w:p w:rsidR="005A16D8" w:rsidRPr="00D04C0F" w:rsidRDefault="00A42263" w:rsidP="00A42263">
      <w:pPr>
        <w:numPr>
          <w:ilvl w:val="0"/>
          <w:numId w:val="2"/>
        </w:numPr>
        <w:ind w:firstLineChars="300" w:firstLine="843"/>
        <w:rPr>
          <w:rFonts w:ascii="仿宋" w:eastAsia="仿宋" w:hAnsi="仿宋" w:cstheme="majorBidi"/>
          <w:b/>
          <w:bCs/>
          <w:color w:val="000000" w:themeColor="text1"/>
          <w:sz w:val="28"/>
          <w:szCs w:val="28"/>
        </w:rPr>
      </w:pPr>
      <w:r w:rsidRPr="00D04C0F">
        <w:rPr>
          <w:rFonts w:ascii="仿宋" w:eastAsia="仿宋" w:hAnsi="仿宋" w:cstheme="majorBidi" w:hint="eastAsia"/>
          <w:b/>
          <w:bCs/>
          <w:color w:val="000000" w:themeColor="text1"/>
          <w:sz w:val="28"/>
          <w:szCs w:val="28"/>
        </w:rPr>
        <w:t>耗材型号</w:t>
      </w:r>
    </w:p>
    <w:p w:rsidR="005A16D8" w:rsidRPr="00D04C0F" w:rsidRDefault="00A42263" w:rsidP="00A42263">
      <w:pPr>
        <w:spacing w:line="360" w:lineRule="auto"/>
        <w:ind w:firstLineChars="200" w:firstLine="420"/>
        <w:rPr>
          <w:rFonts w:ascii="仿宋_GB2312" w:eastAsia="仿宋_GB2312" w:hAnsi="宋体"/>
          <w:color w:val="000000" w:themeColor="text1"/>
          <w:sz w:val="28"/>
        </w:rPr>
      </w:pPr>
      <w:r w:rsidRPr="00D04C0F">
        <w:rPr>
          <w:rFonts w:hint="eastAsia"/>
          <w:color w:val="000000" w:themeColor="text1"/>
        </w:rPr>
        <w:t xml:space="preserve">       </w:t>
      </w:r>
      <w:r w:rsidRPr="00D04C0F">
        <w:rPr>
          <w:rFonts w:ascii="仿宋_GB2312" w:eastAsia="仿宋_GB2312" w:hAnsi="宋体" w:hint="eastAsia"/>
          <w:color w:val="000000" w:themeColor="text1"/>
          <w:sz w:val="28"/>
        </w:rPr>
        <w:t xml:space="preserve"> 1、适配由</w:t>
      </w:r>
      <w:proofErr w:type="spellStart"/>
      <w:r w:rsidRPr="00D04C0F">
        <w:rPr>
          <w:rFonts w:ascii="仿宋_GB2312" w:eastAsia="仿宋_GB2312" w:hAnsi="宋体" w:hint="eastAsia"/>
          <w:color w:val="000000" w:themeColor="text1"/>
          <w:sz w:val="28"/>
        </w:rPr>
        <w:t>Magicard</w:t>
      </w:r>
      <w:proofErr w:type="spellEnd"/>
      <w:r w:rsidRPr="00D04C0F">
        <w:rPr>
          <w:rFonts w:ascii="仿宋_GB2312" w:eastAsia="仿宋_GB2312" w:hAnsi="宋体" w:hint="eastAsia"/>
          <w:color w:val="000000" w:themeColor="text1"/>
          <w:sz w:val="28"/>
        </w:rPr>
        <w:t>生产制造的CM360系</w:t>
      </w:r>
      <w:proofErr w:type="gramStart"/>
      <w:r w:rsidRPr="00D04C0F">
        <w:rPr>
          <w:rFonts w:ascii="仿宋_GB2312" w:eastAsia="仿宋_GB2312" w:hAnsi="宋体" w:hint="eastAsia"/>
          <w:color w:val="000000" w:themeColor="text1"/>
          <w:sz w:val="28"/>
        </w:rPr>
        <w:t>列证</w:t>
      </w:r>
      <w:proofErr w:type="gramEnd"/>
      <w:r w:rsidRPr="00D04C0F">
        <w:rPr>
          <w:rFonts w:ascii="仿宋_GB2312" w:eastAsia="仿宋_GB2312" w:hAnsi="宋体" w:hint="eastAsia"/>
          <w:color w:val="000000" w:themeColor="text1"/>
          <w:sz w:val="28"/>
        </w:rPr>
        <w:t>卡打印机。</w:t>
      </w:r>
    </w:p>
    <w:tbl>
      <w:tblPr>
        <w:tblStyle w:val="aa"/>
        <w:tblpPr w:leftFromText="180" w:rightFromText="180" w:vertAnchor="text" w:horzAnchor="page" w:tblpXSpec="center" w:tblpY="166"/>
        <w:tblOverlap w:val="never"/>
        <w:tblW w:w="0" w:type="auto"/>
        <w:jc w:val="center"/>
        <w:tblLayout w:type="fixed"/>
        <w:tblLook w:val="04A0" w:firstRow="1" w:lastRow="0" w:firstColumn="1" w:lastColumn="0" w:noHBand="0" w:noVBand="1"/>
      </w:tblPr>
      <w:tblGrid>
        <w:gridCol w:w="1704"/>
        <w:gridCol w:w="1950"/>
        <w:gridCol w:w="2905"/>
      </w:tblGrid>
      <w:tr w:rsidR="006F49EE" w:rsidRPr="00D04C0F">
        <w:trPr>
          <w:trHeight w:val="366"/>
          <w:jc w:val="center"/>
        </w:trPr>
        <w:tc>
          <w:tcPr>
            <w:tcW w:w="1704" w:type="dxa"/>
          </w:tcPr>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名称</w:t>
            </w:r>
          </w:p>
        </w:tc>
        <w:tc>
          <w:tcPr>
            <w:tcW w:w="1950" w:type="dxa"/>
          </w:tcPr>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品牌</w:t>
            </w:r>
          </w:p>
        </w:tc>
        <w:tc>
          <w:tcPr>
            <w:tcW w:w="2905" w:type="dxa"/>
          </w:tcPr>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规格/型号</w:t>
            </w:r>
          </w:p>
        </w:tc>
      </w:tr>
      <w:tr w:rsidR="006F49EE" w:rsidRPr="00D04C0F">
        <w:trPr>
          <w:jc w:val="center"/>
        </w:trPr>
        <w:tc>
          <w:tcPr>
            <w:tcW w:w="1704" w:type="dxa"/>
          </w:tcPr>
          <w:p w:rsidR="005A16D8" w:rsidRPr="00D04C0F" w:rsidRDefault="00A42263" w:rsidP="00A42263">
            <w:pPr>
              <w:spacing w:line="360" w:lineRule="auto"/>
              <w:ind w:firstLineChars="200" w:firstLine="560"/>
              <w:jc w:val="left"/>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色带</w:t>
            </w:r>
          </w:p>
        </w:tc>
        <w:tc>
          <w:tcPr>
            <w:tcW w:w="1950" w:type="dxa"/>
          </w:tcPr>
          <w:p w:rsidR="005A16D8" w:rsidRPr="00D04C0F" w:rsidRDefault="00A42263" w:rsidP="00A42263">
            <w:pPr>
              <w:spacing w:line="360" w:lineRule="auto"/>
              <w:rPr>
                <w:rFonts w:ascii="仿宋_GB2312" w:eastAsia="仿宋_GB2312" w:hAnsi="宋体"/>
                <w:color w:val="000000" w:themeColor="text1"/>
                <w:sz w:val="28"/>
              </w:rPr>
            </w:pPr>
            <w:proofErr w:type="spellStart"/>
            <w:r w:rsidRPr="00D04C0F">
              <w:rPr>
                <w:rFonts w:ascii="仿宋_GB2312" w:eastAsia="仿宋_GB2312" w:hAnsi="宋体" w:hint="eastAsia"/>
                <w:color w:val="000000" w:themeColor="text1"/>
                <w:sz w:val="28"/>
              </w:rPr>
              <w:t>Magicard</w:t>
            </w:r>
            <w:proofErr w:type="spellEnd"/>
          </w:p>
        </w:tc>
        <w:tc>
          <w:tcPr>
            <w:tcW w:w="2905" w:type="dxa"/>
          </w:tcPr>
          <w:p w:rsidR="005A16D8" w:rsidRPr="00D04C0F" w:rsidRDefault="00A42263" w:rsidP="00A42263">
            <w:pPr>
              <w:spacing w:line="360" w:lineRule="auto"/>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SG450YMCKO-HALF</w:t>
            </w:r>
          </w:p>
        </w:tc>
      </w:tr>
      <w:tr w:rsidR="006F49EE" w:rsidRPr="00D04C0F">
        <w:trPr>
          <w:trHeight w:val="305"/>
          <w:jc w:val="center"/>
        </w:trPr>
        <w:tc>
          <w:tcPr>
            <w:tcW w:w="1704" w:type="dxa"/>
          </w:tcPr>
          <w:p w:rsidR="005A16D8" w:rsidRPr="00D04C0F" w:rsidRDefault="00A42263" w:rsidP="00A42263">
            <w:pPr>
              <w:spacing w:line="360" w:lineRule="auto"/>
              <w:ind w:firstLineChars="200" w:firstLine="560"/>
              <w:jc w:val="left"/>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清洁套</w:t>
            </w:r>
          </w:p>
        </w:tc>
        <w:tc>
          <w:tcPr>
            <w:tcW w:w="1950" w:type="dxa"/>
          </w:tcPr>
          <w:p w:rsidR="005A16D8" w:rsidRPr="00D04C0F" w:rsidRDefault="00A42263" w:rsidP="00A42263">
            <w:pPr>
              <w:spacing w:line="360" w:lineRule="auto"/>
              <w:rPr>
                <w:rFonts w:ascii="仿宋_GB2312" w:eastAsia="仿宋_GB2312" w:hAnsi="宋体"/>
                <w:color w:val="000000" w:themeColor="text1"/>
                <w:sz w:val="28"/>
              </w:rPr>
            </w:pPr>
            <w:proofErr w:type="spellStart"/>
            <w:r w:rsidRPr="00D04C0F">
              <w:rPr>
                <w:rFonts w:ascii="仿宋_GB2312" w:eastAsia="仿宋_GB2312" w:hAnsi="宋体" w:hint="eastAsia"/>
                <w:color w:val="000000" w:themeColor="text1"/>
                <w:sz w:val="28"/>
              </w:rPr>
              <w:t>Magicard</w:t>
            </w:r>
            <w:proofErr w:type="spellEnd"/>
          </w:p>
        </w:tc>
        <w:tc>
          <w:tcPr>
            <w:tcW w:w="2905" w:type="dxa"/>
          </w:tcPr>
          <w:p w:rsidR="005A16D8" w:rsidRPr="00D04C0F" w:rsidRDefault="00A42263" w:rsidP="00A42263">
            <w:pPr>
              <w:spacing w:line="360" w:lineRule="auto"/>
              <w:rPr>
                <w:rFonts w:ascii="仿宋_GB2312" w:eastAsia="仿宋_GB2312" w:hAnsi="宋体"/>
                <w:color w:val="000000" w:themeColor="text1"/>
                <w:sz w:val="28"/>
              </w:rPr>
            </w:pPr>
            <w:proofErr w:type="gramStart"/>
            <w:r w:rsidRPr="00D04C0F">
              <w:rPr>
                <w:rFonts w:ascii="仿宋_GB2312" w:eastAsia="仿宋_GB2312" w:hAnsi="宋体" w:hint="eastAsia"/>
                <w:color w:val="000000" w:themeColor="text1"/>
                <w:sz w:val="28"/>
              </w:rPr>
              <w:t>清洁卡</w:t>
            </w:r>
            <w:proofErr w:type="gramEnd"/>
          </w:p>
        </w:tc>
      </w:tr>
    </w:tbl>
    <w:p w:rsidR="005A16D8" w:rsidRPr="00D04C0F" w:rsidRDefault="005A16D8" w:rsidP="00A42263">
      <w:pPr>
        <w:spacing w:line="360" w:lineRule="auto"/>
        <w:ind w:firstLineChars="200" w:firstLine="562"/>
        <w:rPr>
          <w:rFonts w:ascii="仿宋_GB2312" w:eastAsia="仿宋_GB2312" w:hAnsi="宋体"/>
          <w:b/>
          <w:color w:val="000000" w:themeColor="text1"/>
          <w:sz w:val="28"/>
        </w:rPr>
      </w:pPr>
    </w:p>
    <w:p w:rsidR="005A16D8" w:rsidRPr="00D04C0F" w:rsidRDefault="005A16D8" w:rsidP="00A42263">
      <w:pPr>
        <w:spacing w:line="360" w:lineRule="auto"/>
        <w:ind w:firstLineChars="200" w:firstLine="562"/>
        <w:rPr>
          <w:rFonts w:ascii="仿宋_GB2312" w:eastAsia="仿宋_GB2312" w:hAnsi="宋体"/>
          <w:b/>
          <w:color w:val="000000" w:themeColor="text1"/>
          <w:sz w:val="28"/>
        </w:rPr>
      </w:pPr>
    </w:p>
    <w:p w:rsidR="005A16D8" w:rsidRPr="00D04C0F" w:rsidRDefault="005A16D8" w:rsidP="00A42263">
      <w:pPr>
        <w:spacing w:line="360" w:lineRule="auto"/>
        <w:ind w:firstLineChars="200" w:firstLine="562"/>
        <w:rPr>
          <w:rFonts w:ascii="仿宋_GB2312" w:eastAsia="仿宋_GB2312" w:hAnsi="宋体"/>
          <w:b/>
          <w:color w:val="000000" w:themeColor="text1"/>
          <w:sz w:val="28"/>
        </w:rPr>
      </w:pPr>
    </w:p>
    <w:p w:rsidR="005A16D8" w:rsidRPr="00D04C0F" w:rsidRDefault="005A16D8" w:rsidP="00A42263">
      <w:pPr>
        <w:spacing w:line="360" w:lineRule="auto"/>
        <w:ind w:firstLineChars="200" w:firstLine="562"/>
        <w:rPr>
          <w:rFonts w:ascii="仿宋_GB2312" w:eastAsia="仿宋_GB2312" w:hAnsi="宋体"/>
          <w:b/>
          <w:color w:val="000000" w:themeColor="text1"/>
          <w:sz w:val="28"/>
        </w:rPr>
      </w:pPr>
    </w:p>
    <w:p w:rsidR="005A16D8" w:rsidRPr="00D04C0F" w:rsidRDefault="00A42263" w:rsidP="00A42263">
      <w:pPr>
        <w:numPr>
          <w:ilvl w:val="0"/>
          <w:numId w:val="3"/>
        </w:numPr>
        <w:spacing w:line="360" w:lineRule="auto"/>
        <w:ind w:firstLine="562"/>
        <w:rPr>
          <w:rFonts w:ascii="仿宋_GB2312" w:eastAsia="仿宋_GB2312" w:hAnsi="宋体"/>
          <w:bCs/>
          <w:color w:val="000000" w:themeColor="text1"/>
          <w:sz w:val="28"/>
        </w:rPr>
      </w:pPr>
      <w:r w:rsidRPr="00D04C0F">
        <w:rPr>
          <w:rFonts w:ascii="仿宋_GB2312" w:eastAsia="仿宋_GB2312" w:hAnsi="宋体" w:hint="eastAsia"/>
          <w:bCs/>
          <w:color w:val="000000" w:themeColor="text1"/>
          <w:sz w:val="28"/>
        </w:rPr>
        <w:t>投标人需联系项目联系人并邮寄样品至项目联系人，确定商品能够被使用。期间所发生费用由投标人承担。</w:t>
      </w:r>
    </w:p>
    <w:p w:rsidR="006F49EE" w:rsidRPr="00D04C0F" w:rsidRDefault="006F49EE" w:rsidP="006F49EE">
      <w:pPr>
        <w:pStyle w:val="ab"/>
        <w:numPr>
          <w:ilvl w:val="0"/>
          <w:numId w:val="9"/>
        </w:numPr>
        <w:spacing w:line="360" w:lineRule="auto"/>
        <w:ind w:firstLineChars="0"/>
        <w:rPr>
          <w:rFonts w:ascii="仿宋" w:eastAsia="仿宋" w:hAnsi="仿宋" w:cstheme="majorBidi"/>
          <w:b/>
          <w:bCs/>
          <w:color w:val="000000" w:themeColor="text1"/>
          <w:sz w:val="28"/>
          <w:szCs w:val="28"/>
        </w:rPr>
      </w:pPr>
      <w:r w:rsidRPr="00D04C0F">
        <w:rPr>
          <w:rFonts w:ascii="仿宋" w:eastAsia="仿宋" w:hAnsi="仿宋" w:cstheme="majorBidi" w:hint="eastAsia"/>
          <w:b/>
          <w:bCs/>
          <w:color w:val="000000" w:themeColor="text1"/>
          <w:sz w:val="28"/>
          <w:szCs w:val="28"/>
        </w:rPr>
        <w:t>合同期限</w:t>
      </w:r>
    </w:p>
    <w:p w:rsidR="005A16D8" w:rsidRPr="00D04C0F" w:rsidRDefault="006F49EE" w:rsidP="006F49EE">
      <w:pPr>
        <w:pStyle w:val="ab"/>
        <w:spacing w:line="360" w:lineRule="auto"/>
        <w:ind w:left="1298" w:firstLineChars="0" w:firstLine="0"/>
        <w:rPr>
          <w:b/>
          <w:bCs/>
          <w:color w:val="000000" w:themeColor="text1"/>
        </w:rPr>
      </w:pPr>
      <w:r w:rsidRPr="00D04C0F">
        <w:rPr>
          <w:rFonts w:ascii="仿宋_GB2312" w:eastAsia="仿宋_GB2312" w:hAnsi="宋体" w:hint="eastAsia"/>
          <w:bCs/>
          <w:color w:val="000000" w:themeColor="text1"/>
          <w:sz w:val="28"/>
        </w:rPr>
        <w:t>框架</w:t>
      </w:r>
      <w:r w:rsidR="00A42263" w:rsidRPr="00D04C0F">
        <w:rPr>
          <w:rFonts w:ascii="仿宋_GB2312" w:eastAsia="仿宋_GB2312" w:hAnsi="宋体" w:hint="eastAsia"/>
          <w:bCs/>
          <w:color w:val="000000" w:themeColor="text1"/>
          <w:sz w:val="28"/>
        </w:rPr>
        <w:t>协议期一年</w:t>
      </w:r>
      <w:r w:rsidRPr="00D04C0F">
        <w:rPr>
          <w:rFonts w:ascii="仿宋_GB2312" w:eastAsia="仿宋_GB2312" w:hAnsi="宋体" w:hint="eastAsia"/>
          <w:bCs/>
          <w:color w:val="000000" w:themeColor="text1"/>
          <w:sz w:val="28"/>
        </w:rPr>
        <w:t>，按照实际采购数量结算</w:t>
      </w:r>
      <w:r w:rsidR="00A42263" w:rsidRPr="00D04C0F">
        <w:rPr>
          <w:rFonts w:ascii="仿宋_GB2312" w:eastAsia="仿宋_GB2312" w:hAnsi="宋体" w:hint="eastAsia"/>
          <w:bCs/>
          <w:color w:val="000000" w:themeColor="text1"/>
          <w:sz w:val="28"/>
        </w:rPr>
        <w:t>。</w:t>
      </w:r>
    </w:p>
    <w:p w:rsidR="00A42263" w:rsidRPr="00D04C0F" w:rsidRDefault="00A42263" w:rsidP="00A42263">
      <w:pPr>
        <w:pStyle w:val="1"/>
        <w:keepNext w:val="0"/>
        <w:keepLines w:val="0"/>
        <w:jc w:val="center"/>
        <w:rPr>
          <w:rFonts w:ascii="黑体" w:eastAsia="黑体" w:hAnsi="黑体"/>
          <w:snapToGrid w:val="0"/>
          <w:color w:val="000000" w:themeColor="text1"/>
          <w:sz w:val="32"/>
          <w:szCs w:val="32"/>
        </w:rPr>
      </w:pPr>
    </w:p>
    <w:p w:rsidR="00A42263" w:rsidRPr="00D04C0F" w:rsidRDefault="00A42263" w:rsidP="00A42263">
      <w:pPr>
        <w:pStyle w:val="1"/>
        <w:keepNext w:val="0"/>
        <w:keepLines w:val="0"/>
        <w:jc w:val="center"/>
        <w:rPr>
          <w:rFonts w:ascii="黑体" w:eastAsia="黑体" w:hAnsi="黑体"/>
          <w:snapToGrid w:val="0"/>
          <w:color w:val="000000" w:themeColor="text1"/>
          <w:sz w:val="32"/>
          <w:szCs w:val="32"/>
        </w:rPr>
      </w:pPr>
    </w:p>
    <w:p w:rsidR="00A42263" w:rsidRPr="00D04C0F" w:rsidRDefault="00A42263" w:rsidP="00A42263">
      <w:pPr>
        <w:pStyle w:val="1"/>
        <w:keepNext w:val="0"/>
        <w:keepLines w:val="0"/>
        <w:jc w:val="center"/>
        <w:rPr>
          <w:rFonts w:ascii="黑体" w:eastAsia="黑体" w:hAnsi="黑体"/>
          <w:snapToGrid w:val="0"/>
          <w:color w:val="000000" w:themeColor="text1"/>
          <w:sz w:val="32"/>
          <w:szCs w:val="32"/>
        </w:rPr>
      </w:pPr>
    </w:p>
    <w:p w:rsidR="00A42263" w:rsidRPr="00D04C0F" w:rsidRDefault="00A42263" w:rsidP="00A42263">
      <w:pPr>
        <w:pStyle w:val="1"/>
        <w:keepNext w:val="0"/>
        <w:keepLines w:val="0"/>
        <w:jc w:val="center"/>
        <w:rPr>
          <w:rFonts w:ascii="黑体" w:eastAsia="黑体" w:hAnsi="黑体"/>
          <w:snapToGrid w:val="0"/>
          <w:color w:val="000000" w:themeColor="text1"/>
          <w:sz w:val="32"/>
          <w:szCs w:val="32"/>
        </w:rPr>
      </w:pPr>
    </w:p>
    <w:p w:rsidR="00A42263" w:rsidRPr="00D04C0F" w:rsidRDefault="00A42263" w:rsidP="00A42263">
      <w:pPr>
        <w:pStyle w:val="1"/>
        <w:keepNext w:val="0"/>
        <w:keepLines w:val="0"/>
        <w:jc w:val="center"/>
        <w:rPr>
          <w:rFonts w:ascii="黑体" w:eastAsia="黑体" w:hAnsi="黑体"/>
          <w:snapToGrid w:val="0"/>
          <w:color w:val="000000" w:themeColor="text1"/>
          <w:sz w:val="32"/>
          <w:szCs w:val="32"/>
        </w:rPr>
      </w:pPr>
    </w:p>
    <w:p w:rsidR="00A42263" w:rsidRPr="00D04C0F" w:rsidRDefault="00A42263" w:rsidP="00A42263">
      <w:pPr>
        <w:pStyle w:val="1"/>
        <w:keepNext w:val="0"/>
        <w:keepLines w:val="0"/>
        <w:jc w:val="center"/>
        <w:rPr>
          <w:rFonts w:ascii="黑体" w:eastAsia="黑体" w:hAnsi="黑体"/>
          <w:snapToGrid w:val="0"/>
          <w:color w:val="000000" w:themeColor="text1"/>
          <w:sz w:val="32"/>
          <w:szCs w:val="32"/>
        </w:rPr>
      </w:pPr>
    </w:p>
    <w:p w:rsidR="005A16D8" w:rsidRPr="00D04C0F" w:rsidRDefault="00A42263" w:rsidP="00A42263">
      <w:pPr>
        <w:pStyle w:val="1"/>
        <w:keepNext w:val="0"/>
        <w:keepLines w:val="0"/>
        <w:jc w:val="center"/>
        <w:rPr>
          <w:rFonts w:ascii="黑体" w:eastAsia="黑体" w:hAnsi="黑体"/>
          <w:snapToGrid w:val="0"/>
          <w:color w:val="000000" w:themeColor="text1"/>
          <w:sz w:val="32"/>
          <w:szCs w:val="32"/>
        </w:rPr>
      </w:pPr>
      <w:r w:rsidRPr="00D04C0F">
        <w:rPr>
          <w:rFonts w:ascii="黑体" w:eastAsia="黑体" w:hAnsi="黑体" w:hint="eastAsia"/>
          <w:snapToGrid w:val="0"/>
          <w:color w:val="000000" w:themeColor="text1"/>
          <w:sz w:val="32"/>
          <w:szCs w:val="32"/>
        </w:rPr>
        <w:lastRenderedPageBreak/>
        <w:t>第三部分</w:t>
      </w:r>
      <w:r w:rsidRPr="00D04C0F">
        <w:rPr>
          <w:rFonts w:ascii="黑体" w:eastAsia="黑体" w:hAnsi="黑体" w:hint="eastAsia"/>
          <w:snapToGrid w:val="0"/>
          <w:color w:val="000000" w:themeColor="text1"/>
          <w:sz w:val="32"/>
          <w:szCs w:val="32"/>
        </w:rPr>
        <w:tab/>
        <w:t>招标说明</w:t>
      </w:r>
    </w:p>
    <w:p w:rsidR="005A16D8" w:rsidRPr="00D04C0F" w:rsidRDefault="00A42263" w:rsidP="00A42263">
      <w:pPr>
        <w:pStyle w:val="2"/>
        <w:keepNext w:val="0"/>
        <w:keepLines w:val="0"/>
        <w:ind w:firstLineChars="200" w:firstLine="562"/>
        <w:rPr>
          <w:rFonts w:ascii="仿宋" w:eastAsia="仿宋" w:hAnsi="仿宋"/>
          <w:color w:val="000000" w:themeColor="text1"/>
          <w:sz w:val="28"/>
          <w:szCs w:val="28"/>
        </w:rPr>
      </w:pPr>
      <w:r w:rsidRPr="00D04C0F">
        <w:rPr>
          <w:rFonts w:ascii="仿宋" w:eastAsia="仿宋" w:hAnsi="仿宋" w:hint="eastAsia"/>
          <w:snapToGrid w:val="0"/>
          <w:color w:val="000000" w:themeColor="text1"/>
          <w:kern w:val="0"/>
          <w:sz w:val="28"/>
          <w:szCs w:val="28"/>
        </w:rPr>
        <w:t>一</w:t>
      </w:r>
      <w:r w:rsidRPr="00D04C0F">
        <w:rPr>
          <w:rFonts w:ascii="仿宋" w:eastAsia="仿宋" w:hAnsi="仿宋" w:hint="eastAsia"/>
          <w:color w:val="000000" w:themeColor="text1"/>
          <w:sz w:val="28"/>
          <w:szCs w:val="28"/>
        </w:rPr>
        <w:t>、总体说明</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（一）适用范围</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（二）定义</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1、“招标人”系指组织本次招标的招标机构：昆山农商银行；</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2、“投标人”系指遵守招标文件要求并向招标人提交投标文件的法人单位；</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lastRenderedPageBreak/>
        <w:t>7、“无效的投标文件”系指属于下列情况之一者，将作为无效处理：</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1）投标文件未按招标文件的要求密封；</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2）投标文件未盖公章或未经法定代表人（或授权代理人）签字；</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3）投标文件未按招标文件规定的格式、内容和要求填写；</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4）在投标文件截止期后送达或是通过电报、电话、电传、传真投标文件；</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5）投标文件字迹模糊不清无法辨认的；</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6）投标人在投标文件中提供虚假信息的；</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7）投标文件未送达指定地点，指定接收人。</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（三）对投标人的要求</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1、投标方必须为具有独立企业法人资格，具有合法名称、组织机构、固定的办公场所，注册资本要求不少于200万元人民币（或等值外币），注册时间不少于3年，具有良好的技术力量、商业信誉和售后服务体系；</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2、需提供原厂对产品销售的授权书；</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3、江苏、上海地区之外投标人需在江苏地区有正式的分支机构或办事处（需提供相关证明）；</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4、投标人必须具有良好的经济和技术实力，能够按时提交招标人要求的交付件，并能够及时地提供招标人要求的优质服务；</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5、投标人必须具有良好的银行资信和商业信誉，没有违法、违约记录，不处于被责令停业，财产被接管、冻结、破产等非正常经营</w:t>
      </w:r>
      <w:r w:rsidRPr="00D04C0F">
        <w:rPr>
          <w:rFonts w:ascii="仿宋_GB2312" w:eastAsia="仿宋_GB2312" w:hAnsi="宋体" w:hint="eastAsia"/>
          <w:color w:val="000000" w:themeColor="text1"/>
          <w:sz w:val="28"/>
        </w:rPr>
        <w:lastRenderedPageBreak/>
        <w:t>状态；</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6、投标人不得联合第三方共同投标，否则取消投标资格，且不允许中标后将本招标进行分包、转包；</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（四）投标费用</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（五）招标文件的解释及咨询</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本招标文件的解释权属招标人，对本次招标有任何询问，请与昆山农商银行本次招标联系人联系。</w:t>
      </w:r>
    </w:p>
    <w:p w:rsidR="005A16D8" w:rsidRPr="00D04C0F" w:rsidRDefault="00A42263" w:rsidP="00A42263">
      <w:pPr>
        <w:pStyle w:val="2"/>
        <w:keepNext w:val="0"/>
        <w:keepLines w:val="0"/>
        <w:ind w:firstLineChars="200" w:firstLine="562"/>
        <w:rPr>
          <w:rFonts w:ascii="仿宋" w:eastAsia="仿宋" w:hAnsi="仿宋"/>
          <w:color w:val="000000" w:themeColor="text1"/>
          <w:sz w:val="28"/>
          <w:szCs w:val="28"/>
        </w:rPr>
      </w:pPr>
      <w:r w:rsidRPr="00D04C0F">
        <w:rPr>
          <w:rFonts w:ascii="仿宋" w:eastAsia="仿宋" w:hAnsi="仿宋" w:hint="eastAsia"/>
          <w:color w:val="000000" w:themeColor="text1"/>
          <w:sz w:val="28"/>
          <w:szCs w:val="28"/>
        </w:rPr>
        <w:t>二、招标文件说明</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（一）是否限价招标</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宋体" w:hAnsi="宋体" w:hint="eastAsia"/>
          <w:color w:val="000000" w:themeColor="text1"/>
          <w:sz w:val="28"/>
        </w:rPr>
        <w:t>□</w:t>
      </w:r>
      <w:r w:rsidRPr="00D04C0F">
        <w:rPr>
          <w:rFonts w:ascii="仿宋_GB2312" w:eastAsia="仿宋_GB2312" w:hAnsi="宋体" w:hint="eastAsia"/>
          <w:color w:val="000000" w:themeColor="text1"/>
          <w:sz w:val="28"/>
        </w:rPr>
        <w:t xml:space="preserve"> 是        最高限价</w:t>
      </w:r>
      <w:r w:rsidRPr="00D04C0F">
        <w:rPr>
          <w:rFonts w:ascii="仿宋_GB2312" w:eastAsia="仿宋_GB2312" w:hAnsi="宋体" w:hint="eastAsia"/>
          <w:color w:val="000000" w:themeColor="text1"/>
          <w:sz w:val="28"/>
          <w:u w:val="single"/>
        </w:rPr>
        <w:t xml:space="preserve">           </w:t>
      </w:r>
      <w:r w:rsidRPr="00D04C0F">
        <w:rPr>
          <w:rFonts w:ascii="仿宋_GB2312" w:eastAsia="仿宋_GB2312" w:hAnsi="宋体" w:hint="eastAsia"/>
          <w:color w:val="000000" w:themeColor="text1"/>
          <w:sz w:val="28"/>
        </w:rPr>
        <w:t xml:space="preserve">（元）          </w:t>
      </w:r>
      <w:r w:rsidRPr="00D04C0F">
        <w:rPr>
          <w:rFonts w:ascii="宋体" w:hAnsi="宋体" w:hint="eastAsia"/>
          <w:color w:val="000000" w:themeColor="text1"/>
          <w:sz w:val="28"/>
        </w:rPr>
        <w:sym w:font="Wingdings 2" w:char="0052"/>
      </w:r>
      <w:r w:rsidRPr="00D04C0F">
        <w:rPr>
          <w:rFonts w:ascii="宋体" w:hAnsi="宋体" w:hint="eastAsia"/>
          <w:color w:val="000000" w:themeColor="text1"/>
          <w:sz w:val="28"/>
        </w:rPr>
        <w:t xml:space="preserve"> 否</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（二）项目实施时间、地点和方式</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项目实施时间：签订合同至合同到期。</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地点和方式：货物邮寄或送至我行指定地址</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（三）合同款的支付条件、时间和支付方式</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按照实际采购数量结算，货到验收完成后，按照采购订单数量一次性支付订单金额。。</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（四）评标方法、评标标准</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1、各物品项的最低有效报价确定中标供应商</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2、各物品是相同最低价则抽签决定中标供应商</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lastRenderedPageBreak/>
        <w:t>（五）</w:t>
      </w:r>
      <w:proofErr w:type="gramStart"/>
      <w:r w:rsidRPr="00D04C0F">
        <w:rPr>
          <w:rFonts w:ascii="仿宋_GB2312" w:eastAsia="仿宋_GB2312" w:hAnsi="宋体" w:hint="eastAsia"/>
          <w:color w:val="000000" w:themeColor="text1"/>
          <w:sz w:val="28"/>
        </w:rPr>
        <w:t>拟签订</w:t>
      </w:r>
      <w:proofErr w:type="gramEnd"/>
      <w:r w:rsidRPr="00D04C0F">
        <w:rPr>
          <w:rFonts w:ascii="仿宋_GB2312" w:eastAsia="仿宋_GB2312" w:hAnsi="宋体" w:hint="eastAsia"/>
          <w:color w:val="000000" w:themeColor="text1"/>
          <w:sz w:val="28"/>
        </w:rPr>
        <w:t>的合同文本</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详见附件5</w:t>
      </w:r>
    </w:p>
    <w:p w:rsidR="005A16D8" w:rsidRPr="00D04C0F" w:rsidRDefault="00A42263" w:rsidP="00A42263">
      <w:pPr>
        <w:pStyle w:val="2"/>
        <w:keepNext w:val="0"/>
        <w:keepLines w:val="0"/>
        <w:ind w:firstLineChars="200" w:firstLine="562"/>
        <w:rPr>
          <w:rFonts w:ascii="仿宋" w:eastAsia="仿宋" w:hAnsi="仿宋"/>
          <w:color w:val="000000" w:themeColor="text1"/>
          <w:sz w:val="28"/>
          <w:szCs w:val="28"/>
        </w:rPr>
      </w:pPr>
      <w:r w:rsidRPr="00D04C0F">
        <w:rPr>
          <w:rFonts w:ascii="仿宋" w:eastAsia="仿宋" w:hAnsi="仿宋" w:hint="eastAsia"/>
          <w:color w:val="000000" w:themeColor="text1"/>
          <w:sz w:val="28"/>
          <w:szCs w:val="28"/>
        </w:rPr>
        <w:t>三、投标文件说明</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（一）要求</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D04C0F">
        <w:rPr>
          <w:rFonts w:ascii="仿宋_GB2312" w:eastAsia="仿宋_GB2312" w:hAnsi="宋体" w:hint="eastAsia"/>
          <w:color w:val="000000" w:themeColor="text1"/>
          <w:sz w:val="28"/>
        </w:rPr>
        <w:t>作出</w:t>
      </w:r>
      <w:proofErr w:type="gramEnd"/>
      <w:r w:rsidRPr="00D04C0F">
        <w:rPr>
          <w:rFonts w:ascii="仿宋_GB2312" w:eastAsia="仿宋_GB2312" w:hAnsi="宋体" w:hint="eastAsia"/>
          <w:color w:val="000000" w:themeColor="text1"/>
          <w:sz w:val="28"/>
        </w:rPr>
        <w:t>实质性响应，否则其投标可能被拒绝；</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（二）投标文件的组成</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投标文件应包括但不限于下列所列文件：</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1、法定代表人身份证明或法定代表人授权委托书（法定代表人参加投标，不用此委托书）。</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2、投标书</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3、投标价格一览表（须另装，详见“投标文件的签署及规定”）</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应包括投标报价、维护承诺、其他重要补充事项等内容。</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4、服务内容描述</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投标人必须对“招标项目要求”逐个或分块地</w:t>
      </w:r>
      <w:proofErr w:type="gramStart"/>
      <w:r w:rsidRPr="00D04C0F">
        <w:rPr>
          <w:rFonts w:ascii="仿宋_GB2312" w:eastAsia="仿宋_GB2312" w:hAnsi="宋体" w:hint="eastAsia"/>
          <w:color w:val="000000" w:themeColor="text1"/>
          <w:sz w:val="28"/>
        </w:rPr>
        <w:t>作出</w:t>
      </w:r>
      <w:proofErr w:type="gramEnd"/>
      <w:r w:rsidRPr="00D04C0F">
        <w:rPr>
          <w:rFonts w:ascii="仿宋_GB2312" w:eastAsia="仿宋_GB2312" w:hAnsi="宋体" w:hint="eastAsia"/>
          <w:color w:val="000000" w:themeColor="text1"/>
          <w:sz w:val="28"/>
        </w:rPr>
        <w:t>实质性响应，</w:t>
      </w:r>
      <w:r w:rsidRPr="00D04C0F">
        <w:rPr>
          <w:rFonts w:ascii="仿宋_GB2312" w:eastAsia="仿宋_GB2312" w:hAnsi="宋体" w:hint="eastAsia"/>
          <w:color w:val="000000" w:themeColor="text1"/>
          <w:sz w:val="28"/>
        </w:rPr>
        <w:lastRenderedPageBreak/>
        <w:t>其响应</w:t>
      </w:r>
      <w:proofErr w:type="gramStart"/>
      <w:r w:rsidRPr="00D04C0F">
        <w:rPr>
          <w:rFonts w:ascii="仿宋_GB2312" w:eastAsia="仿宋_GB2312" w:hAnsi="宋体" w:hint="eastAsia"/>
          <w:color w:val="000000" w:themeColor="text1"/>
          <w:sz w:val="28"/>
        </w:rPr>
        <w:t>应</w:t>
      </w:r>
      <w:proofErr w:type="gramEnd"/>
      <w:r w:rsidRPr="00D04C0F">
        <w:rPr>
          <w:rFonts w:ascii="仿宋_GB2312" w:eastAsia="仿宋_GB2312" w:hAnsi="宋体" w:hint="eastAsia"/>
          <w:color w:val="000000" w:themeColor="text1"/>
          <w:sz w:val="28"/>
        </w:rPr>
        <w:t>与招标文件内容采用相同的顺序，对每个需求的响应必须遵循如下规则：</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1）重复该需求；</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2）用“是/否”来表明</w:t>
      </w:r>
      <w:proofErr w:type="gramStart"/>
      <w:r w:rsidRPr="00D04C0F">
        <w:rPr>
          <w:rFonts w:ascii="仿宋_GB2312" w:eastAsia="仿宋_GB2312" w:hAnsi="宋体" w:hint="eastAsia"/>
          <w:color w:val="000000" w:themeColor="text1"/>
          <w:sz w:val="28"/>
        </w:rPr>
        <w:t>该需求</w:t>
      </w:r>
      <w:proofErr w:type="gramEnd"/>
      <w:r w:rsidRPr="00D04C0F">
        <w:rPr>
          <w:rFonts w:ascii="仿宋_GB2312" w:eastAsia="仿宋_GB2312" w:hAnsi="宋体" w:hint="eastAsia"/>
          <w:color w:val="000000" w:themeColor="text1"/>
          <w:sz w:val="28"/>
        </w:rPr>
        <w:t>是否被满足；</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5、项目实施计划</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应根据对项目需求的理解，提出详细、切实可行的项目实施计划及方案。</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6、售后服务计划</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7、投标人情况简介</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8、投标人资格证明文件</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1）投标人营业执照复印件；</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2）若分公司参加投标的，需总公司的正式授权书（即签订合同只与有法人资格的公司签订）；</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lastRenderedPageBreak/>
        <w:t>3）生产厂商授权函；</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4）其他相关资格证明文件。</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9、供应商反腐败/反贿赂承诺书</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10、其他</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1）投标方实施其它银行此产品案例的合同复印件或加盖单位公章的产品定单；</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2）投标人自愿提供的其他全部文件；</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3）优惠条款的说明等。</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（三）投标文件的签署及规定</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1、投标人应准备一份正本、二份副本、一份电子档，正副本及电子</w:t>
      </w:r>
      <w:proofErr w:type="gramStart"/>
      <w:r w:rsidRPr="00D04C0F">
        <w:rPr>
          <w:rFonts w:ascii="仿宋_GB2312" w:eastAsia="仿宋_GB2312" w:hAnsi="宋体" w:hint="eastAsia"/>
          <w:color w:val="000000" w:themeColor="text1"/>
          <w:sz w:val="28"/>
        </w:rPr>
        <w:t>档</w:t>
      </w:r>
      <w:proofErr w:type="gramEnd"/>
      <w:r w:rsidRPr="00D04C0F">
        <w:rPr>
          <w:rFonts w:ascii="仿宋_GB2312" w:eastAsia="仿宋_GB2312" w:hAnsi="宋体" w:hint="eastAsia"/>
          <w:color w:val="000000" w:themeColor="text1"/>
          <w:sz w:val="28"/>
        </w:rPr>
        <w:t>均不含报价单，另装一份密封投标报价单。在每一份投标文件上要明确注明“正本”、“副本”、“电子档”、“报价单”字样，若正本和副本有差异以正本为准；</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3、投标文件须标注页码，封面后的第一页为标书的目录，整本</w:t>
      </w:r>
      <w:proofErr w:type="gramStart"/>
      <w:r w:rsidRPr="00D04C0F">
        <w:rPr>
          <w:rFonts w:ascii="仿宋_GB2312" w:eastAsia="仿宋_GB2312" w:hAnsi="宋体" w:hint="eastAsia"/>
          <w:color w:val="000000" w:themeColor="text1"/>
          <w:sz w:val="28"/>
        </w:rPr>
        <w:t>标书须</w:t>
      </w:r>
      <w:proofErr w:type="gramEnd"/>
      <w:r w:rsidRPr="00D04C0F">
        <w:rPr>
          <w:rFonts w:ascii="仿宋_GB2312" w:eastAsia="仿宋_GB2312" w:hAnsi="宋体" w:hint="eastAsia"/>
          <w:color w:val="000000" w:themeColor="text1"/>
          <w:sz w:val="28"/>
        </w:rPr>
        <w:t>标注统一的页码，成功案例合同等复印件可以手工填上统一的页码；</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4、除投标人对错漏处作必要修改外，投标文件中不许有加行、</w:t>
      </w:r>
      <w:r w:rsidRPr="00D04C0F">
        <w:rPr>
          <w:rFonts w:ascii="仿宋_GB2312" w:eastAsia="仿宋_GB2312" w:hAnsi="宋体" w:hint="eastAsia"/>
          <w:color w:val="000000" w:themeColor="text1"/>
          <w:sz w:val="28"/>
        </w:rPr>
        <w:lastRenderedPageBreak/>
        <w:t>涂抹或改写。如有修改错漏处，必须由投标人法定代表人或授权代理人签字并加盖公章。</w:t>
      </w:r>
    </w:p>
    <w:p w:rsidR="005A16D8" w:rsidRPr="00D04C0F" w:rsidRDefault="00A42263" w:rsidP="00A42263">
      <w:pPr>
        <w:pStyle w:val="2"/>
        <w:keepNext w:val="0"/>
        <w:keepLines w:val="0"/>
        <w:ind w:firstLineChars="200" w:firstLine="562"/>
        <w:rPr>
          <w:rFonts w:ascii="仿宋" w:eastAsia="仿宋" w:hAnsi="仿宋"/>
          <w:color w:val="000000" w:themeColor="text1"/>
          <w:sz w:val="28"/>
          <w:szCs w:val="28"/>
        </w:rPr>
      </w:pPr>
      <w:r w:rsidRPr="00D04C0F">
        <w:rPr>
          <w:rFonts w:ascii="仿宋" w:eastAsia="仿宋" w:hAnsi="仿宋" w:hint="eastAsia"/>
          <w:color w:val="000000" w:themeColor="text1"/>
          <w:sz w:val="28"/>
          <w:szCs w:val="28"/>
        </w:rPr>
        <w:t>四、投标文件的递交</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（一）投标文件的密封和递交</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1、投标人应将投标文件的正、副本、报价单和电子</w:t>
      </w:r>
      <w:proofErr w:type="gramStart"/>
      <w:r w:rsidRPr="00D04C0F">
        <w:rPr>
          <w:rFonts w:ascii="仿宋_GB2312" w:eastAsia="仿宋_GB2312" w:hAnsi="宋体" w:hint="eastAsia"/>
          <w:color w:val="000000" w:themeColor="text1"/>
          <w:sz w:val="28"/>
        </w:rPr>
        <w:t>档</w:t>
      </w:r>
      <w:proofErr w:type="gramEnd"/>
      <w:r w:rsidRPr="00D04C0F">
        <w:rPr>
          <w:rFonts w:ascii="仿宋_GB2312" w:eastAsia="仿宋_GB2312" w:hAnsi="宋体" w:hint="eastAsia"/>
          <w:color w:val="000000" w:themeColor="text1"/>
          <w:sz w:val="28"/>
        </w:rPr>
        <w:t>分别用非透明文件袋密封，在封签处加盖公章，并标明投标人名称、正本（或副本、报价单、电子档）招标编号、投标产品名称；</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2、每一密封袋上注明“于开标前不准启封”的字样；</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3、投标价格表及其它各种承诺均须有法定代表人（或其委托的全权代表人）的签字、日期并加盖公章。</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（二）投标文件的修改和撤回</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3、投标截止时间以后不得对投标文件进行修改或补充。</w:t>
      </w:r>
    </w:p>
    <w:p w:rsidR="005A16D8" w:rsidRPr="00D04C0F" w:rsidRDefault="00A42263" w:rsidP="00A42263">
      <w:pPr>
        <w:pStyle w:val="2"/>
        <w:keepNext w:val="0"/>
        <w:keepLines w:val="0"/>
        <w:ind w:firstLineChars="200" w:firstLine="562"/>
        <w:rPr>
          <w:rFonts w:ascii="仿宋" w:eastAsia="仿宋" w:hAnsi="仿宋"/>
          <w:color w:val="000000" w:themeColor="text1"/>
          <w:sz w:val="28"/>
          <w:szCs w:val="28"/>
        </w:rPr>
      </w:pPr>
      <w:r w:rsidRPr="00D04C0F">
        <w:rPr>
          <w:rFonts w:ascii="仿宋" w:eastAsia="仿宋" w:hAnsi="仿宋" w:hint="eastAsia"/>
          <w:color w:val="000000" w:themeColor="text1"/>
          <w:sz w:val="28"/>
          <w:szCs w:val="28"/>
        </w:rPr>
        <w:t>五、开标和评标</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lastRenderedPageBreak/>
        <w:t>（一）开标</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此次招标采用：现场开标、评标。</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（二）评标因素</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1、招标人根据具体招标项目分类对每一个投标条件进行比较。对其内容进行分析比较：</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1）投标价格；</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2）投标方的资信情况和履约能力；</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3）投标方提供的其他优惠条件。</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（三）投标文件的审查</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1、开标后，招标人将组织审查投标文件是否完整，是否有计算错误，文件是否恰当地签署；</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3、招标人将确定每一投标是否对招标文件的要求</w:t>
      </w:r>
      <w:proofErr w:type="gramStart"/>
      <w:r w:rsidRPr="00D04C0F">
        <w:rPr>
          <w:rFonts w:ascii="仿宋_GB2312" w:eastAsia="仿宋_GB2312" w:hAnsi="宋体" w:hint="eastAsia"/>
          <w:color w:val="000000" w:themeColor="text1"/>
          <w:sz w:val="28"/>
        </w:rPr>
        <w:t>作出</w:t>
      </w:r>
      <w:proofErr w:type="gramEnd"/>
      <w:r w:rsidRPr="00D04C0F">
        <w:rPr>
          <w:rFonts w:ascii="仿宋_GB2312" w:eastAsia="仿宋_GB2312" w:hAnsi="宋体" w:hint="eastAsia"/>
          <w:color w:val="000000" w:themeColor="text1"/>
          <w:sz w:val="28"/>
        </w:rPr>
        <w:t>了实质性的响应，而没有明显的偏离或保留；</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4、招标人判断投标文件的响应性仅基于投标文件本身而不靠外部证据；</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（四）投标文件的澄清</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1、为有助于对投标文件进行审查、评估和比较，评标期间，投</w:t>
      </w:r>
      <w:r w:rsidRPr="00D04C0F">
        <w:rPr>
          <w:rFonts w:ascii="仿宋_GB2312" w:eastAsia="仿宋_GB2312" w:hAnsi="宋体" w:hint="eastAsia"/>
          <w:color w:val="000000" w:themeColor="text1"/>
          <w:sz w:val="28"/>
        </w:rPr>
        <w:lastRenderedPageBreak/>
        <w:t>标人法定代表人或授权代理人及其他有关人员应当等候质疑。招标人有权向投标人质疑并请投标人澄清其投标内容。投标人有责任按照招标人通知的时间、地点、方式指派专人进行答疑和澄清；</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2、澄清应是书面的，并由法定代表人或其授权代理人签字；</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3、投标人的澄清文件是投标文件的组成部分，并取代投标文件中被澄清的部分；</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4、投标文件的澄清不得对投标内容进行实质性修改。</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（五）评标工作</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1、招标人将按照公开、公平、公正的原则对待所有投标方；</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2、评标是招标工作的重要环节，评标工作在招标人内独立进行；</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3、招标人不承诺报价最低者为中标者；</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6、江苏昆山农村商业银行股份有限公司保留对本次招标的最终解释权。</w:t>
      </w:r>
    </w:p>
    <w:p w:rsidR="005A16D8" w:rsidRPr="00D04C0F" w:rsidRDefault="00A42263" w:rsidP="00A42263">
      <w:pPr>
        <w:pStyle w:val="2"/>
        <w:keepNext w:val="0"/>
        <w:keepLines w:val="0"/>
        <w:ind w:firstLineChars="200" w:firstLine="562"/>
        <w:rPr>
          <w:rFonts w:ascii="仿宋" w:eastAsia="仿宋" w:hAnsi="仿宋"/>
          <w:color w:val="000000" w:themeColor="text1"/>
          <w:sz w:val="28"/>
          <w:szCs w:val="28"/>
        </w:rPr>
      </w:pPr>
      <w:r w:rsidRPr="00D04C0F">
        <w:rPr>
          <w:rFonts w:ascii="仿宋" w:eastAsia="仿宋" w:hAnsi="仿宋" w:hint="eastAsia"/>
          <w:color w:val="000000" w:themeColor="text1"/>
          <w:sz w:val="28"/>
          <w:szCs w:val="28"/>
        </w:rPr>
        <w:t>六、中标与签署合同</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（一）定标原则</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招标人不承诺向投标方披露招标过程中任何细节，包括中标或落</w:t>
      </w:r>
      <w:r w:rsidRPr="00D04C0F">
        <w:rPr>
          <w:rFonts w:ascii="仿宋_GB2312" w:eastAsia="仿宋_GB2312" w:hAnsi="宋体" w:hint="eastAsia"/>
          <w:color w:val="000000" w:themeColor="text1"/>
          <w:sz w:val="28"/>
        </w:rPr>
        <w:lastRenderedPageBreak/>
        <w:t>标原因。</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（二）中标通知</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1.定标后，招标人将发出中标通知；</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2.对落标的投标人不再另行发出落标通知；</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3.中标通知将作为招标人与中标人签订合同的依据之一。</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（三）签订合同</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2、招标人对有关内容有权</w:t>
      </w:r>
      <w:proofErr w:type="gramStart"/>
      <w:r w:rsidRPr="00D04C0F">
        <w:rPr>
          <w:rFonts w:ascii="仿宋_GB2312" w:eastAsia="仿宋_GB2312" w:hAnsi="宋体" w:hint="eastAsia"/>
          <w:color w:val="000000" w:themeColor="text1"/>
          <w:sz w:val="28"/>
        </w:rPr>
        <w:t>作出</w:t>
      </w:r>
      <w:proofErr w:type="gramEnd"/>
      <w:r w:rsidRPr="00D04C0F">
        <w:rPr>
          <w:rFonts w:ascii="仿宋_GB2312" w:eastAsia="仿宋_GB2312" w:hAnsi="宋体" w:hint="eastAsia"/>
          <w:color w:val="000000" w:themeColor="text1"/>
          <w:sz w:val="28"/>
        </w:rPr>
        <w:t>必要的细化和补充，但有关细化和补充不得背离招标文件和投标文件的实质性内容。</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3、招标文件、中标方的投标文件及其澄清文件等，均为签订合同的依据。</w:t>
      </w:r>
    </w:p>
    <w:p w:rsidR="005A16D8" w:rsidRPr="00D04C0F" w:rsidRDefault="00A42263" w:rsidP="00A42263">
      <w:pPr>
        <w:spacing w:line="360" w:lineRule="auto"/>
        <w:ind w:firstLineChars="200" w:firstLine="56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4、投标人同意按招标人的要求</w:t>
      </w:r>
      <w:proofErr w:type="gramStart"/>
      <w:r w:rsidRPr="00D04C0F">
        <w:rPr>
          <w:rFonts w:ascii="仿宋_GB2312" w:eastAsia="仿宋_GB2312" w:hAnsi="宋体" w:hint="eastAsia"/>
          <w:color w:val="000000" w:themeColor="text1"/>
          <w:sz w:val="28"/>
        </w:rPr>
        <w:t>签定</w:t>
      </w:r>
      <w:proofErr w:type="gramEnd"/>
      <w:r w:rsidRPr="00D04C0F">
        <w:rPr>
          <w:rFonts w:ascii="仿宋_GB2312" w:eastAsia="仿宋_GB2312" w:hAnsi="宋体" w:hint="eastAsia"/>
          <w:color w:val="000000" w:themeColor="text1"/>
          <w:sz w:val="28"/>
        </w:rPr>
        <w:t>相关合同，</w:t>
      </w:r>
      <w:r w:rsidRPr="00D04C0F">
        <w:rPr>
          <w:rFonts w:ascii="仿宋_GB2312" w:eastAsia="仿宋_GB2312" w:hAnsi="宋体" w:cs="仿宋_GB2312" w:hint="eastAsia"/>
          <w:color w:val="000000" w:themeColor="text1"/>
          <w:sz w:val="28"/>
          <w:szCs w:val="28"/>
        </w:rPr>
        <w:t>具体内容以实际签订的合同内容为准。</w:t>
      </w:r>
    </w:p>
    <w:p w:rsidR="005A16D8" w:rsidRPr="00D04C0F" w:rsidRDefault="005A16D8" w:rsidP="00A42263">
      <w:pPr>
        <w:spacing w:line="360" w:lineRule="auto"/>
        <w:ind w:firstLineChars="200" w:firstLine="560"/>
        <w:rPr>
          <w:rFonts w:ascii="仿宋_GB2312" w:eastAsia="仿宋_GB2312" w:hAnsi="宋体"/>
          <w:color w:val="000000" w:themeColor="text1"/>
          <w:sz w:val="28"/>
        </w:rPr>
        <w:sectPr w:rsidR="005A16D8" w:rsidRPr="00D04C0F">
          <w:pgSz w:w="11906" w:h="16838"/>
          <w:pgMar w:top="1440" w:right="1800" w:bottom="1440" w:left="1800" w:header="851" w:footer="992" w:gutter="0"/>
          <w:cols w:space="720"/>
          <w:docGrid w:type="lines" w:linePitch="312"/>
        </w:sectPr>
      </w:pPr>
    </w:p>
    <w:p w:rsidR="005A16D8" w:rsidRPr="00D04C0F" w:rsidRDefault="00A42263" w:rsidP="00A42263">
      <w:pPr>
        <w:pStyle w:val="1"/>
        <w:keepNext w:val="0"/>
        <w:keepLines w:val="0"/>
        <w:jc w:val="center"/>
        <w:rPr>
          <w:rFonts w:ascii="黑体" w:eastAsia="黑体" w:hAnsi="黑体"/>
          <w:color w:val="000000" w:themeColor="text1"/>
          <w:sz w:val="32"/>
          <w:szCs w:val="32"/>
        </w:rPr>
      </w:pPr>
      <w:r w:rsidRPr="00D04C0F">
        <w:rPr>
          <w:rFonts w:ascii="黑体" w:eastAsia="黑体" w:hAnsi="黑体" w:hint="eastAsia"/>
          <w:color w:val="000000" w:themeColor="text1"/>
          <w:sz w:val="32"/>
          <w:szCs w:val="32"/>
        </w:rPr>
        <w:lastRenderedPageBreak/>
        <w:t>第四部分</w:t>
      </w:r>
      <w:r w:rsidRPr="00D04C0F">
        <w:rPr>
          <w:rFonts w:ascii="黑体" w:eastAsia="黑体" w:hAnsi="黑体" w:hint="eastAsia"/>
          <w:color w:val="000000" w:themeColor="text1"/>
          <w:sz w:val="32"/>
          <w:szCs w:val="32"/>
        </w:rPr>
        <w:tab/>
        <w:t>投标文件格式</w:t>
      </w:r>
    </w:p>
    <w:p w:rsidR="005A16D8" w:rsidRPr="00D04C0F" w:rsidRDefault="00A42263" w:rsidP="00A42263">
      <w:pPr>
        <w:snapToGrid w:val="0"/>
        <w:spacing w:line="360" w:lineRule="auto"/>
        <w:outlineLvl w:val="1"/>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附件1：《投标书》</w:t>
      </w:r>
    </w:p>
    <w:p w:rsidR="005A16D8" w:rsidRPr="00D04C0F" w:rsidRDefault="00A42263" w:rsidP="00A42263">
      <w:pPr>
        <w:pStyle w:val="a5"/>
        <w:adjustRightInd w:val="0"/>
        <w:jc w:val="center"/>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投</w:t>
      </w:r>
      <w:r w:rsidRPr="00D04C0F">
        <w:rPr>
          <w:rFonts w:ascii="仿宋_GB2312" w:eastAsia="仿宋_GB2312" w:hAnsi="宋体" w:hint="eastAsia"/>
          <w:snapToGrid w:val="0"/>
          <w:color w:val="000000" w:themeColor="text1"/>
          <w:sz w:val="28"/>
          <w:szCs w:val="28"/>
        </w:rPr>
        <w:tab/>
      </w:r>
      <w:r w:rsidRPr="00D04C0F">
        <w:rPr>
          <w:rFonts w:ascii="仿宋_GB2312" w:eastAsia="仿宋_GB2312" w:hAnsi="宋体"/>
          <w:snapToGrid w:val="0"/>
          <w:color w:val="000000" w:themeColor="text1"/>
          <w:sz w:val="28"/>
          <w:szCs w:val="28"/>
        </w:rPr>
        <w:t>标</w:t>
      </w:r>
      <w:r w:rsidRPr="00D04C0F">
        <w:rPr>
          <w:rFonts w:ascii="仿宋_GB2312" w:eastAsia="仿宋_GB2312" w:hAnsi="宋体" w:hint="eastAsia"/>
          <w:snapToGrid w:val="0"/>
          <w:color w:val="000000" w:themeColor="text1"/>
          <w:sz w:val="28"/>
          <w:szCs w:val="28"/>
        </w:rPr>
        <w:tab/>
      </w:r>
      <w:r w:rsidRPr="00D04C0F">
        <w:rPr>
          <w:rFonts w:ascii="仿宋_GB2312" w:eastAsia="仿宋_GB2312" w:hAnsi="宋体"/>
          <w:snapToGrid w:val="0"/>
          <w:color w:val="000000" w:themeColor="text1"/>
          <w:sz w:val="28"/>
          <w:szCs w:val="28"/>
        </w:rPr>
        <w:t>书</w:t>
      </w:r>
    </w:p>
    <w:p w:rsidR="005A16D8" w:rsidRPr="00D04C0F" w:rsidRDefault="005A16D8" w:rsidP="00A42263">
      <w:pPr>
        <w:pStyle w:val="a5"/>
        <w:adjustRightInd w:val="0"/>
        <w:rPr>
          <w:rFonts w:ascii="仿宋_GB2312" w:eastAsia="仿宋_GB2312" w:hAnsi="宋体"/>
          <w:b/>
          <w:snapToGrid w:val="0"/>
          <w:color w:val="000000" w:themeColor="text1"/>
          <w:sz w:val="28"/>
          <w:szCs w:val="28"/>
        </w:rPr>
      </w:pPr>
    </w:p>
    <w:p w:rsidR="005A16D8" w:rsidRPr="00D04C0F" w:rsidRDefault="00A42263" w:rsidP="00A42263">
      <w:pPr>
        <w:pStyle w:val="a5"/>
        <w:adjustRightInd w:val="0"/>
        <w:rPr>
          <w:rFonts w:ascii="仿宋_GB2312" w:eastAsia="仿宋_GB2312" w:hAnsi="宋体"/>
          <w:color w:val="000000" w:themeColor="text1"/>
          <w:sz w:val="28"/>
        </w:rPr>
      </w:pPr>
      <w:r w:rsidRPr="00D04C0F">
        <w:rPr>
          <w:rFonts w:ascii="仿宋_GB2312" w:eastAsia="仿宋_GB2312" w:hAnsi="宋体"/>
          <w:color w:val="000000" w:themeColor="text1"/>
          <w:sz w:val="28"/>
        </w:rPr>
        <w:t>致：江苏</w:t>
      </w:r>
      <w:r w:rsidRPr="00D04C0F">
        <w:rPr>
          <w:rFonts w:ascii="仿宋_GB2312" w:eastAsia="仿宋_GB2312" w:hAnsi="宋体" w:hint="eastAsia"/>
          <w:color w:val="000000" w:themeColor="text1"/>
          <w:sz w:val="28"/>
        </w:rPr>
        <w:t>昆山</w:t>
      </w:r>
      <w:r w:rsidRPr="00D04C0F">
        <w:rPr>
          <w:rFonts w:ascii="仿宋_GB2312" w:eastAsia="仿宋_GB2312" w:hAnsi="宋体"/>
          <w:color w:val="000000" w:themeColor="text1"/>
          <w:sz w:val="28"/>
        </w:rPr>
        <w:t>农村商业银行股份有限公司</w:t>
      </w:r>
    </w:p>
    <w:p w:rsidR="005A16D8" w:rsidRPr="00D04C0F" w:rsidRDefault="00A42263" w:rsidP="00A42263">
      <w:pPr>
        <w:autoSpaceDE w:val="0"/>
        <w:autoSpaceDN w:val="0"/>
        <w:adjustRightInd w:val="0"/>
        <w:ind w:firstLine="624"/>
        <w:jc w:val="left"/>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根据贵方       招标书，投标人              （投标人名称）提供相关文件并做出以下承诺：</w:t>
      </w:r>
    </w:p>
    <w:p w:rsidR="005A16D8" w:rsidRPr="00D04C0F" w:rsidRDefault="00A42263" w:rsidP="00A42263">
      <w:pPr>
        <w:numPr>
          <w:ilvl w:val="0"/>
          <w:numId w:val="4"/>
        </w:numPr>
        <w:autoSpaceDE w:val="0"/>
        <w:autoSpaceDN w:val="0"/>
        <w:adjustRightInd w:val="0"/>
        <w:ind w:firstLine="624"/>
        <w:jc w:val="left"/>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招标文件规定的全部文件正本一份，副本二份，电子文档一份、报价单一份。</w:t>
      </w:r>
    </w:p>
    <w:p w:rsidR="005A16D8" w:rsidRPr="00D04C0F" w:rsidRDefault="00A42263" w:rsidP="00A42263">
      <w:pPr>
        <w:autoSpaceDE w:val="0"/>
        <w:autoSpaceDN w:val="0"/>
        <w:adjustRightInd w:val="0"/>
        <w:ind w:firstLineChars="200" w:firstLine="560"/>
        <w:jc w:val="left"/>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二、投标人同意如下：</w:t>
      </w:r>
    </w:p>
    <w:p w:rsidR="005A16D8" w:rsidRPr="00D04C0F" w:rsidRDefault="00A42263" w:rsidP="00A42263">
      <w:pPr>
        <w:adjustRightInd w:val="0"/>
        <w:ind w:firstLineChars="250" w:firstLine="70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5A16D8" w:rsidRPr="00D04C0F" w:rsidRDefault="00A42263" w:rsidP="00A42263">
      <w:pPr>
        <w:adjustRightInd w:val="0"/>
        <w:ind w:firstLineChars="250" w:firstLine="70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2.投标人己详细审查全部招标文件，包括修改文件以及全部参考资料和有关附件，无其他不明事项；</w:t>
      </w:r>
    </w:p>
    <w:p w:rsidR="005A16D8" w:rsidRPr="00D04C0F" w:rsidRDefault="00A42263" w:rsidP="00A42263">
      <w:pPr>
        <w:adjustRightInd w:val="0"/>
        <w:ind w:firstLineChars="250" w:firstLine="70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5A16D8" w:rsidRPr="00D04C0F" w:rsidRDefault="00A42263" w:rsidP="00A42263">
      <w:pPr>
        <w:adjustRightInd w:val="0"/>
        <w:ind w:firstLineChars="250" w:firstLine="700"/>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5A16D8" w:rsidRPr="00D04C0F" w:rsidRDefault="00A42263" w:rsidP="00A42263">
      <w:pPr>
        <w:adjustRightInd w:val="0"/>
        <w:ind w:firstLine="624"/>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与本投标有关的一切正式信函请使用以下地址：</w:t>
      </w:r>
    </w:p>
    <w:p w:rsidR="005A16D8" w:rsidRPr="00D04C0F" w:rsidRDefault="00A42263" w:rsidP="00A42263">
      <w:pPr>
        <w:pStyle w:val="a5"/>
        <w:adjustRightInd w:val="0"/>
        <w:ind w:firstLine="624"/>
        <w:rPr>
          <w:rFonts w:ascii="仿宋_GB2312" w:eastAsia="仿宋_GB2312" w:hAnsi="宋体"/>
          <w:color w:val="000000" w:themeColor="text1"/>
          <w:sz w:val="28"/>
        </w:rPr>
      </w:pPr>
      <w:r w:rsidRPr="00D04C0F">
        <w:rPr>
          <w:rFonts w:ascii="仿宋_GB2312" w:eastAsia="仿宋_GB2312" w:hAnsi="宋体"/>
          <w:color w:val="000000" w:themeColor="text1"/>
          <w:sz w:val="28"/>
        </w:rPr>
        <w:lastRenderedPageBreak/>
        <w:t xml:space="preserve">地址：                           </w:t>
      </w:r>
    </w:p>
    <w:p w:rsidR="005A16D8" w:rsidRPr="00D04C0F" w:rsidRDefault="00A42263" w:rsidP="00A42263">
      <w:pPr>
        <w:pStyle w:val="a5"/>
        <w:adjustRightInd w:val="0"/>
        <w:ind w:firstLine="624"/>
        <w:rPr>
          <w:rFonts w:ascii="仿宋_GB2312" w:eastAsia="仿宋_GB2312" w:hAnsi="宋体"/>
          <w:color w:val="000000" w:themeColor="text1"/>
          <w:sz w:val="28"/>
        </w:rPr>
      </w:pPr>
      <w:r w:rsidRPr="00D04C0F">
        <w:rPr>
          <w:rFonts w:ascii="仿宋_GB2312" w:eastAsia="仿宋_GB2312" w:hAnsi="宋体"/>
          <w:color w:val="000000" w:themeColor="text1"/>
          <w:sz w:val="28"/>
        </w:rPr>
        <w:t xml:space="preserve">邮编：                           </w:t>
      </w:r>
    </w:p>
    <w:p w:rsidR="005A16D8" w:rsidRPr="00D04C0F" w:rsidRDefault="00A42263" w:rsidP="00A42263">
      <w:pPr>
        <w:pStyle w:val="a5"/>
        <w:adjustRightInd w:val="0"/>
        <w:ind w:firstLine="624"/>
        <w:rPr>
          <w:rFonts w:ascii="仿宋_GB2312" w:eastAsia="仿宋_GB2312" w:hAnsi="宋体"/>
          <w:color w:val="000000" w:themeColor="text1"/>
          <w:sz w:val="28"/>
        </w:rPr>
      </w:pPr>
      <w:r w:rsidRPr="00D04C0F">
        <w:rPr>
          <w:rFonts w:ascii="仿宋_GB2312" w:eastAsia="仿宋_GB2312" w:hAnsi="宋体"/>
          <w:color w:val="000000" w:themeColor="text1"/>
          <w:sz w:val="28"/>
        </w:rPr>
        <w:t xml:space="preserve">电话：                           </w:t>
      </w:r>
    </w:p>
    <w:p w:rsidR="005A16D8" w:rsidRPr="00D04C0F" w:rsidRDefault="00A42263" w:rsidP="00A42263">
      <w:pPr>
        <w:pStyle w:val="a5"/>
        <w:adjustRightInd w:val="0"/>
        <w:ind w:firstLine="624"/>
        <w:rPr>
          <w:rFonts w:ascii="仿宋_GB2312" w:eastAsia="仿宋_GB2312" w:hAnsi="宋体"/>
          <w:color w:val="000000" w:themeColor="text1"/>
          <w:sz w:val="28"/>
        </w:rPr>
      </w:pPr>
      <w:r w:rsidRPr="00D04C0F">
        <w:rPr>
          <w:rFonts w:ascii="仿宋_GB2312" w:eastAsia="仿宋_GB2312" w:hAnsi="宋体"/>
          <w:color w:val="000000" w:themeColor="text1"/>
          <w:sz w:val="28"/>
        </w:rPr>
        <w:t xml:space="preserve">传真：                           </w:t>
      </w:r>
    </w:p>
    <w:p w:rsidR="005A16D8" w:rsidRPr="00D04C0F" w:rsidRDefault="00A42263" w:rsidP="00A42263">
      <w:pPr>
        <w:pStyle w:val="a5"/>
        <w:adjustRightInd w:val="0"/>
        <w:ind w:firstLine="624"/>
        <w:rPr>
          <w:rFonts w:ascii="仿宋_GB2312" w:eastAsia="仿宋_GB2312" w:hAnsi="宋体"/>
          <w:color w:val="000000" w:themeColor="text1"/>
          <w:sz w:val="28"/>
        </w:rPr>
      </w:pPr>
      <w:r w:rsidRPr="00D04C0F">
        <w:rPr>
          <w:rFonts w:ascii="仿宋_GB2312" w:eastAsia="仿宋_GB2312" w:hAnsi="宋体"/>
          <w:color w:val="000000" w:themeColor="text1"/>
          <w:sz w:val="28"/>
        </w:rPr>
        <w:t xml:space="preserve">投标人法定代表人姓名、职务（印刷体）：             </w:t>
      </w:r>
    </w:p>
    <w:p w:rsidR="005A16D8" w:rsidRPr="00D04C0F" w:rsidRDefault="00A42263" w:rsidP="00A42263">
      <w:pPr>
        <w:pStyle w:val="a5"/>
        <w:adjustRightInd w:val="0"/>
        <w:ind w:firstLine="624"/>
        <w:rPr>
          <w:rFonts w:ascii="仿宋_GB2312" w:eastAsia="仿宋_GB2312" w:hAnsi="宋体"/>
          <w:color w:val="000000" w:themeColor="text1"/>
          <w:sz w:val="28"/>
        </w:rPr>
      </w:pPr>
      <w:r w:rsidRPr="00D04C0F">
        <w:rPr>
          <w:rFonts w:ascii="仿宋_GB2312" w:eastAsia="仿宋_GB2312" w:hAnsi="宋体"/>
          <w:color w:val="000000" w:themeColor="text1"/>
          <w:sz w:val="28"/>
        </w:rPr>
        <w:t xml:space="preserve">投标人名称：                       </w:t>
      </w:r>
    </w:p>
    <w:p w:rsidR="005A16D8" w:rsidRPr="00D04C0F" w:rsidRDefault="00A42263" w:rsidP="00A42263">
      <w:pPr>
        <w:pStyle w:val="a5"/>
        <w:adjustRightInd w:val="0"/>
        <w:ind w:firstLine="624"/>
        <w:rPr>
          <w:rFonts w:ascii="仿宋_GB2312" w:eastAsia="仿宋_GB2312" w:hAnsi="宋体"/>
          <w:color w:val="000000" w:themeColor="text1"/>
          <w:sz w:val="28"/>
        </w:rPr>
      </w:pPr>
      <w:r w:rsidRPr="00D04C0F">
        <w:rPr>
          <w:rFonts w:ascii="仿宋_GB2312" w:eastAsia="仿宋_GB2312" w:hAnsi="宋体"/>
          <w:color w:val="000000" w:themeColor="text1"/>
          <w:sz w:val="28"/>
        </w:rPr>
        <w:t xml:space="preserve">单位公章：                       </w:t>
      </w:r>
    </w:p>
    <w:p w:rsidR="005A16D8" w:rsidRPr="00D04C0F" w:rsidRDefault="00A42263" w:rsidP="00A42263">
      <w:pPr>
        <w:pStyle w:val="a5"/>
        <w:adjustRightInd w:val="0"/>
        <w:ind w:firstLine="624"/>
        <w:rPr>
          <w:rFonts w:ascii="仿宋_GB2312" w:eastAsia="仿宋_GB2312" w:hAnsi="宋体"/>
          <w:color w:val="000000" w:themeColor="text1"/>
          <w:sz w:val="28"/>
        </w:rPr>
      </w:pPr>
      <w:r w:rsidRPr="00D04C0F">
        <w:rPr>
          <w:rFonts w:ascii="仿宋_GB2312" w:eastAsia="仿宋_GB2312" w:hAnsi="宋体"/>
          <w:color w:val="000000" w:themeColor="text1"/>
          <w:sz w:val="28"/>
        </w:rPr>
        <w:t xml:space="preserve">法定代表人或授权代理人签字：                    </w:t>
      </w:r>
    </w:p>
    <w:p w:rsidR="005A16D8" w:rsidRPr="00D04C0F" w:rsidRDefault="00A42263" w:rsidP="00A42263">
      <w:pPr>
        <w:autoSpaceDE w:val="0"/>
        <w:autoSpaceDN w:val="0"/>
        <w:adjustRightInd w:val="0"/>
        <w:ind w:firstLine="624"/>
        <w:jc w:val="left"/>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日期：      年     月     日</w:t>
      </w:r>
    </w:p>
    <w:p w:rsidR="005A16D8" w:rsidRPr="00D04C0F" w:rsidRDefault="005A16D8" w:rsidP="00A42263">
      <w:pPr>
        <w:snapToGrid w:val="0"/>
        <w:spacing w:line="360" w:lineRule="auto"/>
        <w:outlineLvl w:val="1"/>
        <w:rPr>
          <w:rFonts w:ascii="仿宋_GB2312" w:eastAsia="仿宋_GB2312" w:hAnsi="宋体"/>
          <w:color w:val="000000" w:themeColor="text1"/>
          <w:sz w:val="28"/>
        </w:rPr>
        <w:sectPr w:rsidR="005A16D8" w:rsidRPr="00D04C0F">
          <w:pgSz w:w="11906" w:h="16838"/>
          <w:pgMar w:top="1440" w:right="1800" w:bottom="1440" w:left="1800" w:header="851" w:footer="992" w:gutter="0"/>
          <w:cols w:space="720"/>
          <w:docGrid w:type="lines" w:linePitch="312"/>
        </w:sectPr>
      </w:pPr>
    </w:p>
    <w:p w:rsidR="005A16D8" w:rsidRPr="00D04C0F" w:rsidRDefault="00A42263" w:rsidP="00A42263">
      <w:pPr>
        <w:snapToGrid w:val="0"/>
        <w:spacing w:line="360" w:lineRule="auto"/>
        <w:outlineLvl w:val="1"/>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lastRenderedPageBreak/>
        <w:t>附件2：《投标人情况简介》</w:t>
      </w:r>
    </w:p>
    <w:p w:rsidR="005A16D8" w:rsidRPr="00D04C0F" w:rsidRDefault="00A42263" w:rsidP="00A42263">
      <w:pPr>
        <w:pStyle w:val="a5"/>
        <w:adjustRightInd w:val="0"/>
        <w:jc w:val="center"/>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投标人情况简介</w:t>
      </w:r>
    </w:p>
    <w:p w:rsidR="005A16D8" w:rsidRPr="00D04C0F" w:rsidRDefault="00A42263" w:rsidP="00A42263">
      <w:pPr>
        <w:pStyle w:val="a5"/>
        <w:adjustRightInd w:val="0"/>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1.名称和概况</w:t>
      </w:r>
    </w:p>
    <w:p w:rsidR="005A16D8" w:rsidRPr="00D04C0F" w:rsidRDefault="00A42263" w:rsidP="00A42263">
      <w:pPr>
        <w:pStyle w:val="a5"/>
        <w:adjustRightInd w:val="0"/>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投标人名称：</w:t>
      </w:r>
    </w:p>
    <w:p w:rsidR="005A16D8" w:rsidRPr="00D04C0F" w:rsidRDefault="00A42263" w:rsidP="00A42263">
      <w:pPr>
        <w:pStyle w:val="a5"/>
        <w:adjustRightInd w:val="0"/>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地址：邮编：</w:t>
      </w:r>
    </w:p>
    <w:p w:rsidR="005A16D8" w:rsidRPr="00D04C0F" w:rsidRDefault="00A42263" w:rsidP="00A42263">
      <w:pPr>
        <w:pStyle w:val="a5"/>
        <w:adjustRightInd w:val="0"/>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传真／电话：</w:t>
      </w:r>
    </w:p>
    <w:p w:rsidR="005A16D8" w:rsidRPr="00D04C0F" w:rsidRDefault="00A42263" w:rsidP="00A42263">
      <w:pPr>
        <w:pStyle w:val="a5"/>
        <w:adjustRightInd w:val="0"/>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成立日期或注册日期：</w:t>
      </w:r>
    </w:p>
    <w:p w:rsidR="005A16D8" w:rsidRPr="00D04C0F" w:rsidRDefault="00A42263" w:rsidP="00A42263">
      <w:pPr>
        <w:pStyle w:val="a5"/>
        <w:adjustRightInd w:val="0"/>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法定代表人或主要负责人姓名：</w:t>
      </w:r>
    </w:p>
    <w:p w:rsidR="005A16D8" w:rsidRPr="00D04C0F" w:rsidRDefault="00A42263" w:rsidP="00A42263">
      <w:pPr>
        <w:pStyle w:val="a5"/>
        <w:adjustRightInd w:val="0"/>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2．财务数据</w:t>
      </w:r>
    </w:p>
    <w:p w:rsidR="005A16D8" w:rsidRPr="00D04C0F" w:rsidRDefault="00A42263" w:rsidP="00A42263">
      <w:pPr>
        <w:pStyle w:val="a5"/>
        <w:adjustRightInd w:val="0"/>
        <w:rPr>
          <w:rFonts w:ascii="仿宋_GB2312" w:eastAsia="仿宋_GB2312" w:hAnsi="宋体"/>
          <w:snapToGrid w:val="0"/>
          <w:color w:val="000000" w:themeColor="text1"/>
          <w:sz w:val="28"/>
          <w:szCs w:val="28"/>
          <w:u w:val="single"/>
        </w:rPr>
      </w:pPr>
      <w:r w:rsidRPr="00D04C0F">
        <w:rPr>
          <w:rFonts w:ascii="仿宋_GB2312" w:eastAsia="仿宋_GB2312" w:hAnsi="宋体"/>
          <w:snapToGrid w:val="0"/>
          <w:color w:val="000000" w:themeColor="text1"/>
          <w:sz w:val="28"/>
          <w:szCs w:val="28"/>
        </w:rPr>
        <w:t>注册资本：</w:t>
      </w:r>
    </w:p>
    <w:p w:rsidR="005A16D8" w:rsidRPr="00D04C0F" w:rsidRDefault="00A42263" w:rsidP="00A42263">
      <w:pPr>
        <w:pStyle w:val="a5"/>
        <w:adjustRightInd w:val="0"/>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3．业绩或服务的情况</w:t>
      </w:r>
    </w:p>
    <w:p w:rsidR="005A16D8" w:rsidRPr="00D04C0F" w:rsidRDefault="00A42263" w:rsidP="00A42263">
      <w:pPr>
        <w:pStyle w:val="a5"/>
        <w:adjustRightInd w:val="0"/>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 xml:space="preserve">年至今国内外主要用户的名称和地址： </w:t>
      </w:r>
    </w:p>
    <w:p w:rsidR="005A16D8" w:rsidRPr="00D04C0F" w:rsidRDefault="00A42263" w:rsidP="00A42263">
      <w:pPr>
        <w:pStyle w:val="a5"/>
        <w:tabs>
          <w:tab w:val="left" w:pos="360"/>
        </w:tabs>
        <w:adjustRightInd w:val="0"/>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本次投标或服务在国内金融行业的应用情况（如有的话）：</w:t>
      </w:r>
    </w:p>
    <w:p w:rsidR="005A16D8" w:rsidRPr="00D04C0F" w:rsidRDefault="00A42263" w:rsidP="00A42263">
      <w:pPr>
        <w:pStyle w:val="a5"/>
        <w:tabs>
          <w:tab w:val="left" w:pos="0"/>
        </w:tabs>
        <w:adjustRightInd w:val="0"/>
        <w:rPr>
          <w:rFonts w:ascii="仿宋_GB2312" w:eastAsia="仿宋_GB2312" w:hAnsi="宋体"/>
          <w:snapToGrid w:val="0"/>
          <w:color w:val="000000" w:themeColor="text1"/>
          <w:sz w:val="28"/>
          <w:szCs w:val="28"/>
        </w:rPr>
      </w:pPr>
      <w:r w:rsidRPr="00D04C0F">
        <w:rPr>
          <w:rFonts w:ascii="仿宋_GB2312" w:eastAsia="仿宋_GB2312" w:hAnsi="宋体"/>
          <w:snapToGrid w:val="0"/>
          <w:color w:val="000000" w:themeColor="text1"/>
          <w:sz w:val="28"/>
          <w:szCs w:val="28"/>
        </w:rPr>
        <w:t>4.年至今投标人是否受到过监管机关的处罚？是否有重大涉</w:t>
      </w:r>
      <w:proofErr w:type="gramStart"/>
      <w:r w:rsidRPr="00D04C0F">
        <w:rPr>
          <w:rFonts w:ascii="仿宋_GB2312" w:eastAsia="仿宋_GB2312" w:hAnsi="宋体"/>
          <w:snapToGrid w:val="0"/>
          <w:color w:val="000000" w:themeColor="text1"/>
          <w:sz w:val="28"/>
          <w:szCs w:val="28"/>
        </w:rPr>
        <w:t>诉法律</w:t>
      </w:r>
      <w:proofErr w:type="gramEnd"/>
      <w:r w:rsidRPr="00D04C0F">
        <w:rPr>
          <w:rFonts w:ascii="仿宋_GB2312" w:eastAsia="仿宋_GB2312" w:hAnsi="宋体"/>
          <w:snapToGrid w:val="0"/>
          <w:color w:val="000000" w:themeColor="text1"/>
          <w:sz w:val="28"/>
          <w:szCs w:val="28"/>
        </w:rPr>
        <w:t>纠纷？如有，请列明原因及相关情况。</w:t>
      </w:r>
    </w:p>
    <w:p w:rsidR="005A16D8" w:rsidRPr="00D04C0F" w:rsidRDefault="00A42263" w:rsidP="00A42263">
      <w:pPr>
        <w:pStyle w:val="a5"/>
        <w:tabs>
          <w:tab w:val="left" w:pos="360"/>
        </w:tabs>
        <w:adjustRightInd w:val="0"/>
        <w:rPr>
          <w:rFonts w:ascii="仿宋_GB2312" w:eastAsia="仿宋_GB2312" w:hAnsi="宋体"/>
          <w:snapToGrid w:val="0"/>
          <w:color w:val="000000" w:themeColor="text1"/>
          <w:sz w:val="28"/>
          <w:szCs w:val="28"/>
          <w:u w:val="single"/>
        </w:rPr>
      </w:pPr>
      <w:r w:rsidRPr="00D04C0F">
        <w:rPr>
          <w:rFonts w:ascii="仿宋_GB2312" w:eastAsia="仿宋_GB2312" w:hAnsi="宋体"/>
          <w:snapToGrid w:val="0"/>
          <w:color w:val="000000" w:themeColor="text1"/>
          <w:sz w:val="28"/>
          <w:szCs w:val="28"/>
        </w:rPr>
        <w:t>5.所属集团（如有的话）：</w:t>
      </w:r>
    </w:p>
    <w:p w:rsidR="005A16D8" w:rsidRPr="00D04C0F" w:rsidRDefault="00A42263" w:rsidP="00A42263">
      <w:pPr>
        <w:pStyle w:val="a5"/>
        <w:tabs>
          <w:tab w:val="left" w:pos="360"/>
        </w:tabs>
        <w:adjustRightInd w:val="0"/>
        <w:rPr>
          <w:rFonts w:ascii="仿宋_GB2312" w:eastAsia="仿宋_GB2312" w:hAnsi="宋体"/>
          <w:snapToGrid w:val="0"/>
          <w:color w:val="000000" w:themeColor="text1"/>
          <w:sz w:val="28"/>
          <w:szCs w:val="28"/>
        </w:rPr>
      </w:pPr>
      <w:r w:rsidRPr="00D04C0F">
        <w:rPr>
          <w:rFonts w:ascii="仿宋_GB2312" w:eastAsia="仿宋_GB2312" w:hAnsi="宋体" w:hint="eastAsia"/>
          <w:snapToGrid w:val="0"/>
          <w:color w:val="000000" w:themeColor="text1"/>
          <w:sz w:val="28"/>
          <w:szCs w:val="28"/>
        </w:rPr>
        <w:t>6.其它情况</w:t>
      </w:r>
      <w:r w:rsidRPr="00D04C0F">
        <w:rPr>
          <w:rFonts w:ascii="仿宋_GB2312" w:eastAsia="仿宋_GB2312" w:hAnsi="宋体"/>
          <w:snapToGrid w:val="0"/>
          <w:color w:val="000000" w:themeColor="text1"/>
          <w:sz w:val="28"/>
          <w:szCs w:val="28"/>
        </w:rPr>
        <w:t>（组织、机构、技术力量、参与本产品的实施人员情况等）</w:t>
      </w:r>
    </w:p>
    <w:p w:rsidR="005A16D8" w:rsidRPr="00D04C0F" w:rsidRDefault="005A16D8" w:rsidP="00A42263">
      <w:pPr>
        <w:snapToGrid w:val="0"/>
        <w:spacing w:line="360" w:lineRule="auto"/>
        <w:outlineLvl w:val="1"/>
        <w:rPr>
          <w:rFonts w:ascii="仿宋_GB2312" w:eastAsia="仿宋_GB2312" w:hAnsi="宋体"/>
          <w:color w:val="000000" w:themeColor="text1"/>
          <w:sz w:val="28"/>
          <w:szCs w:val="28"/>
        </w:rPr>
        <w:sectPr w:rsidR="005A16D8" w:rsidRPr="00D04C0F">
          <w:pgSz w:w="11906" w:h="16838"/>
          <w:pgMar w:top="1440" w:right="1800" w:bottom="1440" w:left="1800" w:header="851" w:footer="992" w:gutter="0"/>
          <w:cols w:space="720"/>
          <w:docGrid w:type="lines" w:linePitch="312"/>
        </w:sectPr>
      </w:pPr>
    </w:p>
    <w:p w:rsidR="005A16D8" w:rsidRPr="00D04C0F" w:rsidRDefault="00A42263" w:rsidP="00A42263">
      <w:pPr>
        <w:snapToGrid w:val="0"/>
        <w:spacing w:line="360" w:lineRule="auto"/>
        <w:outlineLvl w:val="1"/>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lastRenderedPageBreak/>
        <w:t>附件3：《法定代表人委托书》</w:t>
      </w:r>
    </w:p>
    <w:p w:rsidR="005A16D8" w:rsidRPr="00D04C0F" w:rsidRDefault="00A42263" w:rsidP="00A42263">
      <w:pPr>
        <w:tabs>
          <w:tab w:val="left" w:pos="8280"/>
        </w:tabs>
        <w:spacing w:line="360" w:lineRule="auto"/>
        <w:rPr>
          <w:rFonts w:ascii="仿宋_GB2312" w:eastAsia="仿宋_GB2312"/>
          <w:color w:val="000000" w:themeColor="text1"/>
          <w:sz w:val="28"/>
          <w:szCs w:val="28"/>
        </w:rPr>
      </w:pPr>
      <w:r w:rsidRPr="00D04C0F">
        <w:rPr>
          <w:rFonts w:ascii="仿宋_GB2312" w:eastAsia="仿宋_GB2312" w:hAnsi="宋体" w:hint="eastAsia"/>
          <w:snapToGrid w:val="0"/>
          <w:color w:val="000000" w:themeColor="text1"/>
          <w:sz w:val="28"/>
        </w:rPr>
        <w:t>江苏昆山农村商业银行股份有限公司</w:t>
      </w:r>
      <w:r w:rsidRPr="00D04C0F">
        <w:rPr>
          <w:rFonts w:ascii="仿宋_GB2312" w:eastAsia="仿宋_GB2312" w:hint="eastAsia"/>
          <w:color w:val="000000" w:themeColor="text1"/>
          <w:sz w:val="28"/>
          <w:szCs w:val="28"/>
        </w:rPr>
        <w:t>：</w:t>
      </w:r>
    </w:p>
    <w:p w:rsidR="005A16D8" w:rsidRPr="00D04C0F" w:rsidRDefault="00A42263" w:rsidP="00A42263">
      <w:pPr>
        <w:tabs>
          <w:tab w:val="left" w:pos="8280"/>
        </w:tabs>
        <w:spacing w:line="360" w:lineRule="auto"/>
        <w:ind w:firstLine="480"/>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 xml:space="preserve"> 兹委托</w:t>
      </w:r>
      <w:r w:rsidRPr="00D04C0F">
        <w:rPr>
          <w:rFonts w:ascii="仿宋_GB2312" w:eastAsia="仿宋_GB2312" w:hint="eastAsia"/>
          <w:color w:val="000000" w:themeColor="text1"/>
          <w:sz w:val="28"/>
          <w:szCs w:val="28"/>
          <w:u w:val="single"/>
        </w:rPr>
        <w:t xml:space="preserve">         (代理人姓名)</w:t>
      </w:r>
      <w:r w:rsidRPr="00D04C0F">
        <w:rPr>
          <w:rFonts w:ascii="仿宋_GB2312" w:eastAsia="仿宋_GB2312" w:hint="eastAsia"/>
          <w:color w:val="000000" w:themeColor="text1"/>
          <w:sz w:val="28"/>
          <w:szCs w:val="28"/>
        </w:rPr>
        <w:t>参加贵单位组织的招标活动，全权代表我单位处理投标的有关事宜。</w:t>
      </w:r>
    </w:p>
    <w:p w:rsidR="005A16D8" w:rsidRPr="00D04C0F" w:rsidRDefault="00A42263" w:rsidP="00A42263">
      <w:pPr>
        <w:tabs>
          <w:tab w:val="left" w:pos="8280"/>
        </w:tabs>
        <w:spacing w:line="360" w:lineRule="auto"/>
        <w:ind w:firstLine="480"/>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 xml:space="preserve"> 附全权代表情况：</w:t>
      </w:r>
    </w:p>
    <w:p w:rsidR="005A16D8" w:rsidRPr="00D04C0F" w:rsidRDefault="00A42263" w:rsidP="00A42263">
      <w:pPr>
        <w:tabs>
          <w:tab w:val="left" w:pos="8280"/>
        </w:tabs>
        <w:spacing w:line="360" w:lineRule="auto"/>
        <w:ind w:firstLine="480"/>
        <w:rPr>
          <w:rFonts w:ascii="仿宋_GB2312" w:eastAsia="仿宋_GB2312"/>
          <w:color w:val="000000" w:themeColor="text1"/>
          <w:sz w:val="28"/>
          <w:szCs w:val="28"/>
          <w:u w:val="single"/>
        </w:rPr>
      </w:pPr>
      <w:r w:rsidRPr="00D04C0F">
        <w:rPr>
          <w:rFonts w:ascii="仿宋_GB2312" w:eastAsia="仿宋_GB2312" w:hint="eastAsia"/>
          <w:color w:val="000000" w:themeColor="text1"/>
          <w:sz w:val="28"/>
          <w:szCs w:val="28"/>
        </w:rPr>
        <w:t xml:space="preserve"> 姓名： 性别：年龄：职务：</w:t>
      </w:r>
    </w:p>
    <w:p w:rsidR="005A16D8" w:rsidRPr="00D04C0F" w:rsidRDefault="00A42263" w:rsidP="00A42263">
      <w:pPr>
        <w:tabs>
          <w:tab w:val="left" w:pos="8280"/>
        </w:tabs>
        <w:spacing w:line="360" w:lineRule="auto"/>
        <w:ind w:firstLine="480"/>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 xml:space="preserve"> 身份证号码：</w:t>
      </w:r>
    </w:p>
    <w:p w:rsidR="005A16D8" w:rsidRPr="00D04C0F" w:rsidRDefault="00A42263" w:rsidP="00A42263">
      <w:pPr>
        <w:tabs>
          <w:tab w:val="left" w:pos="8280"/>
        </w:tabs>
        <w:spacing w:line="360" w:lineRule="auto"/>
        <w:ind w:firstLine="480"/>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 xml:space="preserve"> 详细通讯地址： </w:t>
      </w:r>
    </w:p>
    <w:p w:rsidR="005A16D8" w:rsidRPr="00D04C0F" w:rsidRDefault="00A42263" w:rsidP="00A42263">
      <w:pPr>
        <w:tabs>
          <w:tab w:val="left" w:pos="8280"/>
        </w:tabs>
        <w:spacing w:line="360" w:lineRule="auto"/>
        <w:ind w:firstLine="480"/>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 xml:space="preserve"> 电话：传真：</w:t>
      </w:r>
    </w:p>
    <w:p w:rsidR="005A16D8" w:rsidRPr="00D04C0F" w:rsidRDefault="00A42263" w:rsidP="00A42263">
      <w:pPr>
        <w:tabs>
          <w:tab w:val="left" w:pos="8280"/>
        </w:tabs>
        <w:spacing w:line="360" w:lineRule="auto"/>
        <w:ind w:firstLine="480"/>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 xml:space="preserve"> 邮政编码：</w:t>
      </w:r>
    </w:p>
    <w:p w:rsidR="005A16D8" w:rsidRPr="00D04C0F" w:rsidRDefault="00A42263" w:rsidP="00A42263">
      <w:pPr>
        <w:tabs>
          <w:tab w:val="left" w:pos="8280"/>
        </w:tabs>
        <w:spacing w:line="360" w:lineRule="auto"/>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 xml:space="preserve">    单位名称（公章）                        法定代表人（签字）</w:t>
      </w:r>
    </w:p>
    <w:p w:rsidR="005A16D8" w:rsidRPr="00D04C0F" w:rsidRDefault="00A42263" w:rsidP="00A42263">
      <w:pPr>
        <w:tabs>
          <w:tab w:val="left" w:pos="8280"/>
        </w:tabs>
        <w:spacing w:line="360" w:lineRule="auto"/>
        <w:ind w:firstLine="570"/>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 xml:space="preserve">    年   月   日                         年   月    日     </w:t>
      </w:r>
    </w:p>
    <w:p w:rsidR="005A16D8" w:rsidRPr="00D04C0F" w:rsidRDefault="00A42263" w:rsidP="00A42263">
      <w:pPr>
        <w:tabs>
          <w:tab w:val="left" w:pos="8280"/>
        </w:tabs>
        <w:rPr>
          <w:rFonts w:ascii="仿宋_GB2312" w:eastAsia="仿宋_GB2312" w:hAnsi="宋体"/>
          <w:color w:val="000000" w:themeColor="text1"/>
          <w:sz w:val="28"/>
          <w:szCs w:val="28"/>
        </w:rPr>
      </w:pPr>
      <w:r w:rsidRPr="00D04C0F">
        <w:rPr>
          <w:rFonts w:ascii="仿宋_GB2312" w:eastAsia="仿宋_GB2312" w:hint="eastAsia"/>
          <w:color w:val="000000" w:themeColor="text1"/>
          <w:sz w:val="28"/>
          <w:szCs w:val="28"/>
        </w:rPr>
        <w:t>（说明：法定代表人参加投标，不用此委托书）</w:t>
      </w:r>
    </w:p>
    <w:p w:rsidR="005A16D8" w:rsidRPr="00D04C0F" w:rsidRDefault="005A16D8" w:rsidP="00A42263">
      <w:pPr>
        <w:rPr>
          <w:color w:val="000000" w:themeColor="text1"/>
        </w:rPr>
        <w:sectPr w:rsidR="005A16D8" w:rsidRPr="00D04C0F">
          <w:pgSz w:w="11906" w:h="16838"/>
          <w:pgMar w:top="1440" w:right="1800" w:bottom="1440" w:left="1800" w:header="851" w:footer="992" w:gutter="0"/>
          <w:cols w:space="720"/>
          <w:docGrid w:type="lines" w:linePitch="312"/>
        </w:sectPr>
      </w:pPr>
    </w:p>
    <w:p w:rsidR="005A16D8" w:rsidRPr="00D04C0F" w:rsidRDefault="00A42263" w:rsidP="00A42263">
      <w:pPr>
        <w:snapToGrid w:val="0"/>
        <w:spacing w:line="360" w:lineRule="auto"/>
        <w:outlineLvl w:val="1"/>
        <w:rPr>
          <w:rFonts w:ascii="仿宋_GB2312" w:eastAsia="仿宋_GB2312"/>
          <w:b/>
          <w:color w:val="000000" w:themeColor="text1"/>
          <w:sz w:val="30"/>
          <w:szCs w:val="30"/>
          <w:u w:val="single"/>
        </w:rPr>
      </w:pPr>
      <w:r w:rsidRPr="00D04C0F">
        <w:rPr>
          <w:rFonts w:ascii="仿宋_GB2312" w:eastAsia="仿宋_GB2312" w:hAnsi="宋体" w:hint="eastAsia"/>
          <w:color w:val="000000" w:themeColor="text1"/>
          <w:sz w:val="28"/>
          <w:szCs w:val="28"/>
        </w:rPr>
        <w:lastRenderedPageBreak/>
        <w:t>附件4：《投标价格一览表》</w:t>
      </w:r>
      <w:r w:rsidRPr="00D04C0F">
        <w:rPr>
          <w:rFonts w:ascii="仿宋" w:eastAsia="仿宋" w:hAnsi="仿宋" w:hint="eastAsia"/>
          <w:color w:val="000000" w:themeColor="text1"/>
          <w:sz w:val="28"/>
          <w:szCs w:val="28"/>
        </w:rPr>
        <w:t xml:space="preserve"> </w:t>
      </w:r>
    </w:p>
    <w:p w:rsidR="005A16D8" w:rsidRPr="00D04C0F" w:rsidRDefault="00A42263" w:rsidP="00A42263">
      <w:pPr>
        <w:jc w:val="center"/>
        <w:rPr>
          <w:rFonts w:ascii="仿宋_GB2312" w:eastAsia="仿宋_GB2312" w:hAnsi="仿宋"/>
          <w:b/>
          <w:color w:val="000000" w:themeColor="text1"/>
          <w:sz w:val="32"/>
          <w:szCs w:val="28"/>
        </w:rPr>
      </w:pPr>
      <w:r w:rsidRPr="00D04C0F">
        <w:rPr>
          <w:rFonts w:ascii="仿宋_GB2312" w:eastAsia="仿宋_GB2312" w:hAnsi="仿宋" w:hint="eastAsia"/>
          <w:b/>
          <w:color w:val="000000" w:themeColor="text1"/>
          <w:sz w:val="32"/>
          <w:szCs w:val="28"/>
        </w:rPr>
        <w:t>投标价格一览表</w:t>
      </w:r>
    </w:p>
    <w:p w:rsidR="005A16D8" w:rsidRPr="00D04C0F" w:rsidRDefault="00A42263" w:rsidP="00A42263">
      <w:pPr>
        <w:rPr>
          <w:rFonts w:ascii="仿宋_GB2312" w:eastAsia="仿宋_GB2312" w:hAnsi="宋体"/>
          <w:color w:val="000000" w:themeColor="text1"/>
          <w:sz w:val="28"/>
          <w:szCs w:val="28"/>
          <w:u w:val="single"/>
        </w:rPr>
      </w:pPr>
      <w:r w:rsidRPr="00D04C0F">
        <w:rPr>
          <w:rFonts w:ascii="仿宋_GB2312" w:eastAsia="仿宋_GB2312" w:hAnsi="宋体" w:hint="eastAsia"/>
          <w:color w:val="000000" w:themeColor="text1"/>
          <w:sz w:val="28"/>
          <w:szCs w:val="28"/>
        </w:rPr>
        <w:t>1、投标单位名称：</w:t>
      </w:r>
      <w:r w:rsidRPr="00D04C0F">
        <w:rPr>
          <w:rFonts w:ascii="仿宋_GB2312" w:eastAsia="仿宋_GB2312" w:hAnsi="宋体" w:hint="eastAsia"/>
          <w:color w:val="000000" w:themeColor="text1"/>
          <w:sz w:val="28"/>
          <w:szCs w:val="28"/>
          <w:u w:val="single"/>
        </w:rPr>
        <w:t xml:space="preserve">                           </w:t>
      </w:r>
    </w:p>
    <w:p w:rsidR="005A16D8" w:rsidRPr="00D04C0F" w:rsidRDefault="00A42263" w:rsidP="00A42263">
      <w:pPr>
        <w:rPr>
          <w:rFonts w:ascii="仿宋_GB2312" w:eastAsia="仿宋_GB2312"/>
          <w:color w:val="000000" w:themeColor="text1"/>
          <w:sz w:val="28"/>
          <w:szCs w:val="28"/>
          <w:u w:val="single"/>
        </w:rPr>
      </w:pPr>
      <w:r w:rsidRPr="00D04C0F">
        <w:rPr>
          <w:rFonts w:ascii="仿宋_GB2312" w:eastAsia="仿宋_GB2312" w:hAnsi="宋体" w:hint="eastAsia"/>
          <w:color w:val="000000" w:themeColor="text1"/>
          <w:sz w:val="28"/>
          <w:szCs w:val="28"/>
        </w:rPr>
        <w:t xml:space="preserve">2、投标项目名称：    </w:t>
      </w:r>
      <w:r w:rsidRPr="00D04C0F">
        <w:rPr>
          <w:rFonts w:ascii="仿宋_GB2312" w:eastAsia="仿宋_GB2312" w:hint="eastAsia"/>
          <w:color w:val="000000" w:themeColor="text1"/>
          <w:sz w:val="28"/>
          <w:szCs w:val="28"/>
          <w:u w:val="single"/>
        </w:rPr>
        <w:t xml:space="preserve">                         </w:t>
      </w:r>
    </w:p>
    <w:tbl>
      <w:tblPr>
        <w:tblStyle w:val="aa"/>
        <w:tblpPr w:leftFromText="180" w:rightFromText="180" w:vertAnchor="text" w:horzAnchor="page" w:tblpXSpec="center" w:tblpY="146"/>
        <w:tblOverlap w:val="never"/>
        <w:tblW w:w="8988" w:type="dxa"/>
        <w:tblLayout w:type="fixed"/>
        <w:tblLook w:val="04A0" w:firstRow="1" w:lastRow="0" w:firstColumn="1" w:lastColumn="0" w:noHBand="0" w:noVBand="1"/>
      </w:tblPr>
      <w:tblGrid>
        <w:gridCol w:w="1668"/>
        <w:gridCol w:w="1417"/>
        <w:gridCol w:w="2391"/>
        <w:gridCol w:w="1011"/>
        <w:gridCol w:w="1452"/>
        <w:gridCol w:w="1049"/>
      </w:tblGrid>
      <w:tr w:rsidR="00746982" w:rsidRPr="00D04C0F" w:rsidTr="00746982">
        <w:trPr>
          <w:trHeight w:val="366"/>
        </w:trPr>
        <w:tc>
          <w:tcPr>
            <w:tcW w:w="1668" w:type="dxa"/>
          </w:tcPr>
          <w:p w:rsidR="00746982" w:rsidRPr="00D04C0F" w:rsidRDefault="00746982" w:rsidP="00746982">
            <w:pPr>
              <w:spacing w:line="360" w:lineRule="auto"/>
              <w:ind w:firstLineChars="200" w:firstLine="560"/>
              <w:jc w:val="center"/>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名称</w:t>
            </w:r>
          </w:p>
        </w:tc>
        <w:tc>
          <w:tcPr>
            <w:tcW w:w="1417" w:type="dxa"/>
          </w:tcPr>
          <w:p w:rsidR="00746982" w:rsidRPr="00D04C0F" w:rsidRDefault="00746982" w:rsidP="00746982">
            <w:pPr>
              <w:spacing w:line="360" w:lineRule="auto"/>
              <w:ind w:firstLineChars="200" w:firstLine="560"/>
              <w:jc w:val="center"/>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品牌</w:t>
            </w:r>
          </w:p>
        </w:tc>
        <w:tc>
          <w:tcPr>
            <w:tcW w:w="2391" w:type="dxa"/>
          </w:tcPr>
          <w:p w:rsidR="00746982" w:rsidRPr="00D04C0F" w:rsidRDefault="00746982" w:rsidP="00746982">
            <w:pPr>
              <w:spacing w:line="360" w:lineRule="auto"/>
              <w:ind w:firstLineChars="200" w:firstLine="560"/>
              <w:jc w:val="center"/>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规格/型号</w:t>
            </w:r>
          </w:p>
        </w:tc>
        <w:tc>
          <w:tcPr>
            <w:tcW w:w="1011" w:type="dxa"/>
          </w:tcPr>
          <w:p w:rsidR="00746982" w:rsidRPr="00D04C0F" w:rsidRDefault="00746982" w:rsidP="00746982">
            <w:pPr>
              <w:spacing w:line="360" w:lineRule="auto"/>
              <w:jc w:val="center"/>
              <w:rPr>
                <w:rFonts w:ascii="仿宋_GB2312" w:eastAsia="仿宋_GB2312" w:hAnsi="宋体"/>
                <w:color w:val="000000" w:themeColor="text1"/>
                <w:sz w:val="28"/>
              </w:rPr>
            </w:pPr>
            <w:r>
              <w:rPr>
                <w:rFonts w:ascii="仿宋_GB2312" w:eastAsia="仿宋_GB2312" w:hAnsi="宋体" w:hint="eastAsia"/>
                <w:color w:val="000000" w:themeColor="text1"/>
                <w:sz w:val="28"/>
              </w:rPr>
              <w:t>质保</w:t>
            </w:r>
          </w:p>
        </w:tc>
        <w:tc>
          <w:tcPr>
            <w:tcW w:w="1452" w:type="dxa"/>
          </w:tcPr>
          <w:p w:rsidR="00746982" w:rsidRDefault="00746982" w:rsidP="00746982">
            <w:pPr>
              <w:spacing w:line="340" w:lineRule="exact"/>
              <w:jc w:val="center"/>
              <w:rPr>
                <w:rFonts w:ascii="仿宋_GB2312" w:eastAsia="仿宋_GB2312" w:hAnsi="宋体" w:hint="eastAsia"/>
                <w:color w:val="000000" w:themeColor="text1"/>
                <w:sz w:val="28"/>
              </w:rPr>
            </w:pPr>
            <w:r w:rsidRPr="00D04C0F">
              <w:rPr>
                <w:rFonts w:ascii="仿宋_GB2312" w:eastAsia="仿宋_GB2312" w:hAnsi="宋体" w:hint="eastAsia"/>
                <w:color w:val="000000" w:themeColor="text1"/>
                <w:sz w:val="28"/>
              </w:rPr>
              <w:t>单价</w:t>
            </w:r>
          </w:p>
          <w:p w:rsidR="00746982" w:rsidRPr="00D04C0F" w:rsidRDefault="00746982" w:rsidP="00746982">
            <w:pPr>
              <w:spacing w:line="340" w:lineRule="exact"/>
              <w:jc w:val="center"/>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（元/</w:t>
            </w:r>
            <w:proofErr w:type="gramStart"/>
            <w:r w:rsidRPr="00D04C0F">
              <w:rPr>
                <w:rFonts w:ascii="仿宋_GB2312" w:eastAsia="仿宋_GB2312" w:hAnsi="宋体" w:hint="eastAsia"/>
                <w:color w:val="000000" w:themeColor="text1"/>
                <w:sz w:val="28"/>
              </w:rPr>
              <w:t>个</w:t>
            </w:r>
            <w:proofErr w:type="gramEnd"/>
            <w:r w:rsidRPr="00D04C0F">
              <w:rPr>
                <w:rFonts w:ascii="仿宋_GB2312" w:eastAsia="仿宋_GB2312" w:hAnsi="宋体" w:hint="eastAsia"/>
                <w:color w:val="000000" w:themeColor="text1"/>
                <w:sz w:val="28"/>
              </w:rPr>
              <w:t>）</w:t>
            </w:r>
          </w:p>
        </w:tc>
        <w:tc>
          <w:tcPr>
            <w:tcW w:w="1049" w:type="dxa"/>
          </w:tcPr>
          <w:p w:rsidR="00746982" w:rsidRPr="00D04C0F" w:rsidRDefault="00746982" w:rsidP="00746982">
            <w:pPr>
              <w:spacing w:line="360" w:lineRule="auto"/>
              <w:jc w:val="center"/>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备注</w:t>
            </w:r>
          </w:p>
        </w:tc>
      </w:tr>
      <w:tr w:rsidR="00746982" w:rsidRPr="00D04C0F" w:rsidTr="00746982">
        <w:tc>
          <w:tcPr>
            <w:tcW w:w="1668" w:type="dxa"/>
          </w:tcPr>
          <w:p w:rsidR="00746982" w:rsidRPr="00D04C0F" w:rsidRDefault="00746982" w:rsidP="00746982">
            <w:pPr>
              <w:spacing w:line="360" w:lineRule="auto"/>
              <w:ind w:firstLineChars="200" w:firstLine="560"/>
              <w:jc w:val="center"/>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色带</w:t>
            </w:r>
          </w:p>
        </w:tc>
        <w:tc>
          <w:tcPr>
            <w:tcW w:w="1417" w:type="dxa"/>
          </w:tcPr>
          <w:p w:rsidR="00746982" w:rsidRPr="00D04C0F" w:rsidRDefault="00746982" w:rsidP="00746982">
            <w:pPr>
              <w:spacing w:line="360" w:lineRule="auto"/>
              <w:jc w:val="center"/>
              <w:rPr>
                <w:rFonts w:ascii="仿宋_GB2312" w:eastAsia="仿宋_GB2312" w:hAnsi="宋体"/>
                <w:color w:val="000000" w:themeColor="text1"/>
                <w:sz w:val="28"/>
              </w:rPr>
            </w:pPr>
            <w:proofErr w:type="spellStart"/>
            <w:r w:rsidRPr="00D04C0F">
              <w:rPr>
                <w:rFonts w:ascii="仿宋_GB2312" w:eastAsia="仿宋_GB2312" w:hAnsi="宋体" w:hint="eastAsia"/>
                <w:color w:val="000000" w:themeColor="text1"/>
                <w:sz w:val="28"/>
              </w:rPr>
              <w:t>Magicard</w:t>
            </w:r>
            <w:proofErr w:type="spellEnd"/>
          </w:p>
        </w:tc>
        <w:tc>
          <w:tcPr>
            <w:tcW w:w="2391" w:type="dxa"/>
          </w:tcPr>
          <w:p w:rsidR="00746982" w:rsidRPr="00D04C0F" w:rsidRDefault="00746982" w:rsidP="00746982">
            <w:pPr>
              <w:spacing w:line="360" w:lineRule="auto"/>
              <w:jc w:val="center"/>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SG450YMCKO-HALF</w:t>
            </w:r>
          </w:p>
        </w:tc>
        <w:tc>
          <w:tcPr>
            <w:tcW w:w="1011" w:type="dxa"/>
          </w:tcPr>
          <w:p w:rsidR="00746982" w:rsidRPr="00D04C0F" w:rsidRDefault="00746982" w:rsidP="00746982">
            <w:pPr>
              <w:spacing w:line="360" w:lineRule="auto"/>
              <w:jc w:val="center"/>
              <w:rPr>
                <w:rFonts w:ascii="仿宋_GB2312" w:eastAsia="仿宋_GB2312" w:hAnsi="宋体"/>
                <w:color w:val="000000" w:themeColor="text1"/>
                <w:sz w:val="28"/>
              </w:rPr>
            </w:pPr>
            <w:r>
              <w:rPr>
                <w:rFonts w:ascii="仿宋_GB2312" w:eastAsia="仿宋_GB2312" w:hAnsi="宋体" w:hint="eastAsia"/>
                <w:color w:val="000000" w:themeColor="text1"/>
                <w:sz w:val="28"/>
              </w:rPr>
              <w:t>3年</w:t>
            </w:r>
          </w:p>
        </w:tc>
        <w:tc>
          <w:tcPr>
            <w:tcW w:w="1452" w:type="dxa"/>
          </w:tcPr>
          <w:p w:rsidR="00746982" w:rsidRPr="00D04C0F" w:rsidRDefault="00746982" w:rsidP="00746982">
            <w:pPr>
              <w:spacing w:line="360" w:lineRule="auto"/>
              <w:jc w:val="center"/>
              <w:rPr>
                <w:rFonts w:ascii="仿宋_GB2312" w:eastAsia="仿宋_GB2312" w:hAnsi="宋体"/>
                <w:color w:val="000000" w:themeColor="text1"/>
                <w:sz w:val="28"/>
              </w:rPr>
            </w:pPr>
          </w:p>
        </w:tc>
        <w:tc>
          <w:tcPr>
            <w:tcW w:w="1049" w:type="dxa"/>
          </w:tcPr>
          <w:p w:rsidR="00746982" w:rsidRPr="00D04C0F" w:rsidRDefault="00746982" w:rsidP="00746982">
            <w:pPr>
              <w:spacing w:line="360" w:lineRule="auto"/>
              <w:jc w:val="center"/>
              <w:rPr>
                <w:rFonts w:ascii="仿宋_GB2312" w:eastAsia="仿宋_GB2312" w:hAnsi="宋体"/>
                <w:color w:val="000000" w:themeColor="text1"/>
                <w:sz w:val="28"/>
              </w:rPr>
            </w:pPr>
          </w:p>
        </w:tc>
      </w:tr>
      <w:tr w:rsidR="00746982" w:rsidRPr="00D04C0F" w:rsidTr="00746982">
        <w:trPr>
          <w:trHeight w:val="305"/>
        </w:trPr>
        <w:tc>
          <w:tcPr>
            <w:tcW w:w="1668" w:type="dxa"/>
          </w:tcPr>
          <w:p w:rsidR="00746982" w:rsidRPr="00D04C0F" w:rsidRDefault="00746982" w:rsidP="00746982">
            <w:pPr>
              <w:spacing w:line="360" w:lineRule="auto"/>
              <w:ind w:firstLineChars="200" w:firstLine="560"/>
              <w:jc w:val="center"/>
              <w:rPr>
                <w:rFonts w:ascii="仿宋_GB2312" w:eastAsia="仿宋_GB2312" w:hAnsi="宋体"/>
                <w:color w:val="000000" w:themeColor="text1"/>
                <w:sz w:val="28"/>
              </w:rPr>
            </w:pPr>
            <w:r w:rsidRPr="00D04C0F">
              <w:rPr>
                <w:rFonts w:ascii="仿宋_GB2312" w:eastAsia="仿宋_GB2312" w:hAnsi="宋体" w:hint="eastAsia"/>
                <w:color w:val="000000" w:themeColor="text1"/>
                <w:sz w:val="28"/>
              </w:rPr>
              <w:t>清洁套</w:t>
            </w:r>
          </w:p>
        </w:tc>
        <w:tc>
          <w:tcPr>
            <w:tcW w:w="1417" w:type="dxa"/>
          </w:tcPr>
          <w:p w:rsidR="00746982" w:rsidRPr="00D04C0F" w:rsidRDefault="00746982" w:rsidP="00746982">
            <w:pPr>
              <w:spacing w:line="360" w:lineRule="auto"/>
              <w:jc w:val="center"/>
              <w:rPr>
                <w:rFonts w:ascii="仿宋_GB2312" w:eastAsia="仿宋_GB2312" w:hAnsi="宋体"/>
                <w:color w:val="000000" w:themeColor="text1"/>
                <w:sz w:val="28"/>
              </w:rPr>
            </w:pPr>
            <w:proofErr w:type="spellStart"/>
            <w:r w:rsidRPr="00D04C0F">
              <w:rPr>
                <w:rFonts w:ascii="仿宋_GB2312" w:eastAsia="仿宋_GB2312" w:hAnsi="宋体" w:hint="eastAsia"/>
                <w:color w:val="000000" w:themeColor="text1"/>
                <w:sz w:val="28"/>
              </w:rPr>
              <w:t>Magicard</w:t>
            </w:r>
            <w:proofErr w:type="spellEnd"/>
          </w:p>
        </w:tc>
        <w:tc>
          <w:tcPr>
            <w:tcW w:w="2391" w:type="dxa"/>
          </w:tcPr>
          <w:p w:rsidR="00746982" w:rsidRPr="00D04C0F" w:rsidRDefault="00746982" w:rsidP="00746982">
            <w:pPr>
              <w:spacing w:line="360" w:lineRule="auto"/>
              <w:jc w:val="center"/>
              <w:rPr>
                <w:rFonts w:ascii="仿宋_GB2312" w:eastAsia="仿宋_GB2312" w:hAnsi="宋体"/>
                <w:color w:val="000000" w:themeColor="text1"/>
                <w:sz w:val="28"/>
              </w:rPr>
            </w:pPr>
            <w:proofErr w:type="gramStart"/>
            <w:r w:rsidRPr="00D04C0F">
              <w:rPr>
                <w:rFonts w:ascii="仿宋_GB2312" w:eastAsia="仿宋_GB2312" w:hAnsi="宋体" w:hint="eastAsia"/>
                <w:color w:val="000000" w:themeColor="text1"/>
                <w:sz w:val="28"/>
              </w:rPr>
              <w:t>清洁卡</w:t>
            </w:r>
            <w:proofErr w:type="gramEnd"/>
          </w:p>
        </w:tc>
        <w:tc>
          <w:tcPr>
            <w:tcW w:w="1011" w:type="dxa"/>
          </w:tcPr>
          <w:p w:rsidR="00746982" w:rsidRPr="00D04C0F" w:rsidRDefault="00746982" w:rsidP="00746982">
            <w:pPr>
              <w:spacing w:line="360" w:lineRule="auto"/>
              <w:jc w:val="center"/>
              <w:rPr>
                <w:rFonts w:ascii="仿宋_GB2312" w:eastAsia="仿宋_GB2312" w:hAnsi="宋体"/>
                <w:color w:val="000000" w:themeColor="text1"/>
                <w:sz w:val="28"/>
              </w:rPr>
            </w:pPr>
            <w:r>
              <w:rPr>
                <w:rFonts w:ascii="仿宋_GB2312" w:eastAsia="仿宋_GB2312" w:hAnsi="宋体" w:hint="eastAsia"/>
                <w:color w:val="000000" w:themeColor="text1"/>
                <w:sz w:val="28"/>
              </w:rPr>
              <w:t>3年</w:t>
            </w:r>
          </w:p>
        </w:tc>
        <w:tc>
          <w:tcPr>
            <w:tcW w:w="1452" w:type="dxa"/>
          </w:tcPr>
          <w:p w:rsidR="00746982" w:rsidRPr="00D04C0F" w:rsidRDefault="00746982" w:rsidP="00746982">
            <w:pPr>
              <w:spacing w:line="360" w:lineRule="auto"/>
              <w:jc w:val="center"/>
              <w:rPr>
                <w:rFonts w:ascii="仿宋_GB2312" w:eastAsia="仿宋_GB2312" w:hAnsi="宋体"/>
                <w:color w:val="000000" w:themeColor="text1"/>
                <w:sz w:val="28"/>
              </w:rPr>
            </w:pPr>
          </w:p>
        </w:tc>
        <w:tc>
          <w:tcPr>
            <w:tcW w:w="1049" w:type="dxa"/>
          </w:tcPr>
          <w:p w:rsidR="00746982" w:rsidRPr="00D04C0F" w:rsidRDefault="00746982" w:rsidP="00746982">
            <w:pPr>
              <w:spacing w:line="360" w:lineRule="auto"/>
              <w:jc w:val="center"/>
              <w:rPr>
                <w:rFonts w:ascii="仿宋_GB2312" w:eastAsia="仿宋_GB2312" w:hAnsi="宋体"/>
                <w:color w:val="000000" w:themeColor="text1"/>
                <w:sz w:val="28"/>
              </w:rPr>
            </w:pPr>
          </w:p>
        </w:tc>
      </w:tr>
    </w:tbl>
    <w:p w:rsidR="005A16D8" w:rsidRPr="00D04C0F" w:rsidRDefault="00A42263" w:rsidP="00A42263">
      <w:pPr>
        <w:adjustRightInd w:val="0"/>
        <w:spacing w:line="640" w:lineRule="exact"/>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3、付款方式：按照实际采购数量结算，货到验收完成后，按照采购订单数量一次性支付订单金额。</w:t>
      </w:r>
      <w:bookmarkStart w:id="0" w:name="_GoBack"/>
      <w:bookmarkEnd w:id="0"/>
    </w:p>
    <w:p w:rsidR="005A16D8" w:rsidRPr="00D04C0F" w:rsidRDefault="00A42263" w:rsidP="00A42263">
      <w:pPr>
        <w:adjustRightInd w:val="0"/>
        <w:spacing w:line="640" w:lineRule="exact"/>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4、 其他优惠条件（如有请列明）</w:t>
      </w:r>
    </w:p>
    <w:p w:rsidR="005A16D8" w:rsidRPr="00D04C0F" w:rsidRDefault="005A16D8" w:rsidP="00A42263">
      <w:pPr>
        <w:adjustRightInd w:val="0"/>
        <w:spacing w:line="640" w:lineRule="exact"/>
        <w:rPr>
          <w:rFonts w:ascii="仿宋_GB2312" w:eastAsia="仿宋_GB2312"/>
          <w:snapToGrid w:val="0"/>
          <w:color w:val="000000" w:themeColor="text1"/>
          <w:sz w:val="28"/>
          <w:szCs w:val="28"/>
        </w:rPr>
      </w:pPr>
    </w:p>
    <w:p w:rsidR="005A16D8" w:rsidRPr="00D04C0F" w:rsidRDefault="00A42263" w:rsidP="00A42263">
      <w:pPr>
        <w:spacing w:line="360" w:lineRule="auto"/>
        <w:jc w:val="left"/>
        <w:rPr>
          <w:rFonts w:ascii="黑体" w:eastAsia="黑体" w:hAnsi="黑体"/>
          <w:b/>
          <w:color w:val="000000" w:themeColor="text1"/>
          <w:sz w:val="24"/>
          <w:szCs w:val="24"/>
        </w:rPr>
      </w:pPr>
      <w:r w:rsidRPr="00D04C0F">
        <w:rPr>
          <w:rFonts w:ascii="黑体" w:eastAsia="黑体" w:hAnsi="黑体" w:hint="eastAsia"/>
          <w:b/>
          <w:color w:val="000000" w:themeColor="text1"/>
          <w:sz w:val="24"/>
          <w:szCs w:val="24"/>
        </w:rPr>
        <w:t>备注：</w:t>
      </w:r>
    </w:p>
    <w:p w:rsidR="005A16D8" w:rsidRPr="00D04C0F" w:rsidRDefault="00A42263" w:rsidP="00A42263">
      <w:pPr>
        <w:pStyle w:val="10"/>
        <w:spacing w:line="360" w:lineRule="auto"/>
        <w:ind w:firstLine="482"/>
        <w:jc w:val="left"/>
        <w:rPr>
          <w:rFonts w:ascii="黑体" w:eastAsia="黑体" w:hAnsi="黑体"/>
          <w:b/>
          <w:color w:val="000000" w:themeColor="text1"/>
        </w:rPr>
      </w:pPr>
      <w:r w:rsidRPr="00D04C0F">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5A16D8" w:rsidRPr="00D04C0F" w:rsidRDefault="00A42263" w:rsidP="00A42263">
      <w:pPr>
        <w:ind w:left="1526" w:hanging="1526"/>
        <w:rPr>
          <w:rFonts w:ascii="黑体" w:eastAsia="黑体" w:hAnsi="黑体"/>
          <w:b/>
          <w:color w:val="000000" w:themeColor="text1"/>
          <w:sz w:val="24"/>
          <w:szCs w:val="24"/>
        </w:rPr>
      </w:pPr>
      <w:r w:rsidRPr="00D04C0F">
        <w:rPr>
          <w:rFonts w:ascii="黑体" w:eastAsia="黑体" w:hAnsi="黑体" w:hint="eastAsia"/>
          <w:b/>
          <w:color w:val="000000" w:themeColor="text1"/>
          <w:sz w:val="24"/>
          <w:szCs w:val="24"/>
        </w:rPr>
        <w:t>（本表内未明确列述的项目费用应视为包括在项目费用总额之内）</w:t>
      </w:r>
    </w:p>
    <w:p w:rsidR="005A16D8" w:rsidRPr="00D04C0F" w:rsidRDefault="005A16D8" w:rsidP="00A42263">
      <w:pPr>
        <w:ind w:left="1526" w:hanging="1526"/>
        <w:rPr>
          <w:rFonts w:ascii="黑体" w:eastAsia="黑体" w:hAnsi="黑体"/>
          <w:b/>
          <w:color w:val="000000" w:themeColor="text1"/>
          <w:sz w:val="24"/>
          <w:szCs w:val="24"/>
        </w:rPr>
      </w:pPr>
    </w:p>
    <w:p w:rsidR="005A16D8" w:rsidRPr="00D04C0F" w:rsidRDefault="005A16D8" w:rsidP="00A42263">
      <w:pPr>
        <w:ind w:left="1526" w:hanging="1526"/>
        <w:rPr>
          <w:rFonts w:ascii="黑体" w:eastAsia="黑体" w:hAnsi="黑体"/>
          <w:b/>
          <w:color w:val="000000" w:themeColor="text1"/>
          <w:sz w:val="24"/>
          <w:szCs w:val="24"/>
        </w:rPr>
      </w:pPr>
    </w:p>
    <w:p w:rsidR="00A42263" w:rsidRPr="00D04C0F" w:rsidRDefault="00A42263" w:rsidP="00A42263">
      <w:pPr>
        <w:ind w:left="1526" w:hanging="1526"/>
        <w:rPr>
          <w:rFonts w:ascii="黑体" w:eastAsia="黑体" w:hAnsi="黑体"/>
          <w:b/>
          <w:color w:val="000000" w:themeColor="text1"/>
          <w:sz w:val="24"/>
          <w:szCs w:val="24"/>
        </w:rPr>
      </w:pPr>
    </w:p>
    <w:p w:rsidR="00A42263" w:rsidRPr="00D04C0F" w:rsidRDefault="00A42263" w:rsidP="00A42263">
      <w:pPr>
        <w:ind w:left="1526" w:hanging="1526"/>
        <w:rPr>
          <w:rFonts w:ascii="黑体" w:eastAsia="黑体" w:hAnsi="黑体"/>
          <w:b/>
          <w:color w:val="000000" w:themeColor="text1"/>
          <w:sz w:val="24"/>
          <w:szCs w:val="24"/>
        </w:rPr>
      </w:pPr>
    </w:p>
    <w:p w:rsidR="00A42263" w:rsidRPr="00D04C0F" w:rsidRDefault="00A42263" w:rsidP="00A42263">
      <w:pPr>
        <w:ind w:left="1526" w:hanging="1526"/>
        <w:rPr>
          <w:rFonts w:ascii="黑体" w:eastAsia="黑体" w:hAnsi="黑体"/>
          <w:b/>
          <w:color w:val="000000" w:themeColor="text1"/>
          <w:sz w:val="24"/>
          <w:szCs w:val="24"/>
        </w:rPr>
      </w:pPr>
    </w:p>
    <w:p w:rsidR="005A16D8" w:rsidRPr="00D04C0F" w:rsidRDefault="005A16D8" w:rsidP="00A42263">
      <w:pPr>
        <w:ind w:left="1526" w:hanging="1526"/>
        <w:rPr>
          <w:rFonts w:ascii="黑体" w:eastAsia="黑体" w:hAnsi="黑体"/>
          <w:b/>
          <w:color w:val="000000" w:themeColor="text1"/>
          <w:sz w:val="24"/>
          <w:szCs w:val="24"/>
        </w:rPr>
      </w:pPr>
    </w:p>
    <w:p w:rsidR="005A16D8" w:rsidRPr="00D04C0F" w:rsidRDefault="00A42263" w:rsidP="00A42263">
      <w:pPr>
        <w:adjustRightInd w:val="0"/>
        <w:spacing w:line="500" w:lineRule="exact"/>
        <w:rPr>
          <w:rFonts w:ascii="仿宋_GB2312" w:eastAsia="仿宋_GB2312"/>
          <w:snapToGrid w:val="0"/>
          <w:color w:val="000000" w:themeColor="text1"/>
          <w:sz w:val="28"/>
          <w:szCs w:val="28"/>
        </w:rPr>
      </w:pPr>
      <w:r w:rsidRPr="00D04C0F">
        <w:rPr>
          <w:rFonts w:ascii="仿宋_GB2312" w:eastAsia="仿宋_GB2312" w:hint="eastAsia"/>
          <w:snapToGrid w:val="0"/>
          <w:color w:val="000000" w:themeColor="text1"/>
          <w:sz w:val="28"/>
          <w:szCs w:val="28"/>
        </w:rPr>
        <w:t>公司盖章：</w:t>
      </w:r>
    </w:p>
    <w:p w:rsidR="005A16D8" w:rsidRPr="00D04C0F" w:rsidRDefault="00A42263" w:rsidP="00A42263">
      <w:pPr>
        <w:autoSpaceDE w:val="0"/>
        <w:autoSpaceDN w:val="0"/>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 xml:space="preserve">法定代表人或其授权的代表签字：                 </w:t>
      </w:r>
    </w:p>
    <w:p w:rsidR="005A16D8" w:rsidRPr="00D04C0F" w:rsidRDefault="00A42263" w:rsidP="00A42263">
      <w:pPr>
        <w:ind w:left="1526" w:hanging="1526"/>
        <w:rPr>
          <w:rFonts w:ascii="仿宋_GB2312" w:eastAsia="仿宋_GB2312"/>
          <w:color w:val="000000" w:themeColor="text1"/>
          <w:sz w:val="28"/>
          <w:szCs w:val="28"/>
        </w:rPr>
      </w:pPr>
      <w:r w:rsidRPr="00D04C0F">
        <w:rPr>
          <w:rFonts w:ascii="仿宋_GB2312" w:eastAsia="仿宋_GB2312" w:hint="eastAsia"/>
          <w:color w:val="000000" w:themeColor="text1"/>
          <w:sz w:val="28"/>
          <w:szCs w:val="28"/>
        </w:rPr>
        <w:t xml:space="preserve">日 期：    </w:t>
      </w:r>
    </w:p>
    <w:p w:rsidR="005A16D8" w:rsidRPr="00D04C0F" w:rsidRDefault="005A16D8" w:rsidP="00A42263">
      <w:pPr>
        <w:ind w:left="1526" w:hanging="1526"/>
        <w:rPr>
          <w:rFonts w:ascii="仿宋_GB2312" w:eastAsia="仿宋_GB2312"/>
          <w:color w:val="000000" w:themeColor="text1"/>
          <w:sz w:val="30"/>
          <w:szCs w:val="30"/>
        </w:rPr>
      </w:pPr>
    </w:p>
    <w:p w:rsidR="005A16D8" w:rsidRPr="00D04C0F" w:rsidRDefault="005A16D8" w:rsidP="00A42263">
      <w:pPr>
        <w:widowControl/>
        <w:jc w:val="left"/>
        <w:rPr>
          <w:color w:val="000000" w:themeColor="text1"/>
        </w:rPr>
      </w:pPr>
    </w:p>
    <w:p w:rsidR="00A42263" w:rsidRPr="00D04C0F" w:rsidRDefault="00A42263" w:rsidP="00A42263">
      <w:pPr>
        <w:widowControl/>
        <w:jc w:val="left"/>
        <w:rPr>
          <w:color w:val="000000" w:themeColor="text1"/>
        </w:rPr>
      </w:pPr>
    </w:p>
    <w:p w:rsidR="00A42263" w:rsidRPr="00D04C0F" w:rsidRDefault="00A42263" w:rsidP="00A42263">
      <w:pPr>
        <w:widowControl/>
        <w:jc w:val="left"/>
        <w:rPr>
          <w:color w:val="000000" w:themeColor="text1"/>
        </w:rPr>
      </w:pPr>
    </w:p>
    <w:p w:rsidR="005A16D8" w:rsidRPr="00D04C0F" w:rsidRDefault="00A42263" w:rsidP="00A42263">
      <w:pPr>
        <w:snapToGrid w:val="0"/>
        <w:spacing w:line="360" w:lineRule="auto"/>
        <w:outlineLvl w:val="1"/>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lastRenderedPageBreak/>
        <w:t>附件5：</w:t>
      </w:r>
      <w:proofErr w:type="gramStart"/>
      <w:r w:rsidRPr="00D04C0F">
        <w:rPr>
          <w:rFonts w:ascii="仿宋_GB2312" w:eastAsia="仿宋_GB2312" w:hAnsi="宋体" w:hint="eastAsia"/>
          <w:color w:val="000000" w:themeColor="text1"/>
          <w:sz w:val="28"/>
          <w:szCs w:val="28"/>
        </w:rPr>
        <w:t>拟签订</w:t>
      </w:r>
      <w:proofErr w:type="gramEnd"/>
      <w:r w:rsidRPr="00D04C0F">
        <w:rPr>
          <w:rFonts w:ascii="仿宋_GB2312" w:eastAsia="仿宋_GB2312" w:hAnsi="宋体" w:hint="eastAsia"/>
          <w:color w:val="000000" w:themeColor="text1"/>
          <w:sz w:val="28"/>
          <w:szCs w:val="28"/>
        </w:rPr>
        <w:t>的合同文本</w:t>
      </w:r>
    </w:p>
    <w:p w:rsidR="005A16D8" w:rsidRPr="00D04C0F" w:rsidRDefault="00A42263" w:rsidP="00A42263">
      <w:pPr>
        <w:rPr>
          <w:rFonts w:eastAsia="黑体"/>
          <w:b/>
          <w:color w:val="000000" w:themeColor="text1"/>
          <w:sz w:val="36"/>
        </w:rPr>
      </w:pPr>
      <w:r w:rsidRPr="00D04C0F">
        <w:rPr>
          <w:rFonts w:ascii="宋体" w:hAnsi="宋体" w:hint="eastAsia"/>
          <w:color w:val="000000" w:themeColor="text1"/>
          <w:sz w:val="24"/>
        </w:rPr>
        <w:t>合同号：</w:t>
      </w:r>
    </w:p>
    <w:p w:rsidR="005A16D8" w:rsidRPr="00D04C0F" w:rsidRDefault="005A16D8" w:rsidP="00A42263">
      <w:pPr>
        <w:ind w:firstLineChars="300" w:firstLine="1084"/>
        <w:rPr>
          <w:rFonts w:eastAsia="黑体"/>
          <w:b/>
          <w:color w:val="000000" w:themeColor="text1"/>
          <w:sz w:val="36"/>
        </w:rPr>
      </w:pPr>
    </w:p>
    <w:p w:rsidR="005A16D8" w:rsidRPr="00D04C0F" w:rsidRDefault="005A16D8" w:rsidP="00A42263">
      <w:pPr>
        <w:ind w:firstLineChars="300" w:firstLine="1084"/>
        <w:rPr>
          <w:rFonts w:eastAsia="黑体"/>
          <w:b/>
          <w:color w:val="000000" w:themeColor="text1"/>
          <w:sz w:val="36"/>
        </w:rPr>
      </w:pPr>
    </w:p>
    <w:p w:rsidR="005A16D8" w:rsidRPr="00D04C0F" w:rsidRDefault="005A16D8" w:rsidP="00A42263">
      <w:pPr>
        <w:ind w:firstLineChars="300" w:firstLine="1084"/>
        <w:rPr>
          <w:rFonts w:eastAsia="黑体"/>
          <w:b/>
          <w:color w:val="000000" w:themeColor="text1"/>
          <w:sz w:val="36"/>
        </w:rPr>
      </w:pPr>
    </w:p>
    <w:p w:rsidR="00A42263" w:rsidRPr="00D04C0F" w:rsidRDefault="00A42263" w:rsidP="00A42263">
      <w:pPr>
        <w:ind w:firstLineChars="300" w:firstLine="1084"/>
        <w:rPr>
          <w:rFonts w:eastAsia="黑体"/>
          <w:b/>
          <w:color w:val="000000" w:themeColor="text1"/>
          <w:sz w:val="36"/>
        </w:rPr>
      </w:pPr>
    </w:p>
    <w:p w:rsidR="00A42263" w:rsidRPr="00D04C0F" w:rsidRDefault="00A42263" w:rsidP="00A42263">
      <w:pPr>
        <w:ind w:firstLineChars="300" w:firstLine="1084"/>
        <w:rPr>
          <w:rFonts w:eastAsia="黑体"/>
          <w:b/>
          <w:color w:val="000000" w:themeColor="text1"/>
          <w:sz w:val="36"/>
        </w:rPr>
      </w:pPr>
    </w:p>
    <w:p w:rsidR="00A42263" w:rsidRPr="00D04C0F" w:rsidRDefault="00A42263" w:rsidP="00A42263">
      <w:pPr>
        <w:ind w:firstLineChars="300" w:firstLine="1084"/>
        <w:rPr>
          <w:rFonts w:eastAsia="黑体"/>
          <w:b/>
          <w:color w:val="000000" w:themeColor="text1"/>
          <w:sz w:val="36"/>
        </w:rPr>
      </w:pPr>
    </w:p>
    <w:p w:rsidR="00A42263" w:rsidRPr="00D04C0F" w:rsidRDefault="00A42263" w:rsidP="00A42263">
      <w:pPr>
        <w:ind w:firstLineChars="300" w:firstLine="1084"/>
        <w:rPr>
          <w:rFonts w:eastAsia="黑体"/>
          <w:b/>
          <w:color w:val="000000" w:themeColor="text1"/>
          <w:sz w:val="36"/>
        </w:rPr>
      </w:pPr>
    </w:p>
    <w:p w:rsidR="005A16D8" w:rsidRPr="00D04C0F" w:rsidRDefault="00A42263" w:rsidP="00A42263">
      <w:pPr>
        <w:ind w:firstLineChars="300" w:firstLine="1325"/>
        <w:rPr>
          <w:rFonts w:eastAsia="黑体"/>
          <w:b/>
          <w:color w:val="000000" w:themeColor="text1"/>
          <w:sz w:val="44"/>
          <w:szCs w:val="44"/>
        </w:rPr>
      </w:pPr>
      <w:r w:rsidRPr="00D04C0F">
        <w:rPr>
          <w:rFonts w:eastAsia="黑体" w:hint="eastAsia"/>
          <w:b/>
          <w:color w:val="000000" w:themeColor="text1"/>
          <w:sz w:val="44"/>
          <w:szCs w:val="44"/>
        </w:rPr>
        <w:t>昆山农商银行社保卡制卡耗材</w:t>
      </w:r>
    </w:p>
    <w:p w:rsidR="005A16D8" w:rsidRPr="00D04C0F" w:rsidRDefault="00A42263" w:rsidP="00A42263">
      <w:pPr>
        <w:ind w:firstLineChars="700" w:firstLine="3092"/>
        <w:rPr>
          <w:rFonts w:eastAsia="黑体"/>
          <w:b/>
          <w:color w:val="000000" w:themeColor="text1"/>
          <w:sz w:val="44"/>
          <w:szCs w:val="44"/>
        </w:rPr>
      </w:pPr>
      <w:r w:rsidRPr="00D04C0F">
        <w:rPr>
          <w:rFonts w:eastAsia="黑体" w:hint="eastAsia"/>
          <w:b/>
          <w:color w:val="000000" w:themeColor="text1"/>
          <w:sz w:val="44"/>
          <w:szCs w:val="44"/>
        </w:rPr>
        <w:t>采购合同</w:t>
      </w:r>
    </w:p>
    <w:p w:rsidR="005A16D8" w:rsidRPr="00D04C0F" w:rsidRDefault="00A42263" w:rsidP="00A42263">
      <w:pPr>
        <w:snapToGrid w:val="0"/>
        <w:spacing w:line="360" w:lineRule="auto"/>
        <w:rPr>
          <w:rFonts w:ascii="宋体"/>
          <w:color w:val="000000" w:themeColor="text1"/>
          <w:sz w:val="24"/>
        </w:rPr>
      </w:pPr>
      <w:r w:rsidRPr="00D04C0F">
        <w:rPr>
          <w:rFonts w:ascii="宋体" w:hAnsi="宋体"/>
          <w:color w:val="000000" w:themeColor="text1"/>
          <w:sz w:val="24"/>
        </w:rPr>
        <w:t xml:space="preserve">                                                 </w:t>
      </w:r>
    </w:p>
    <w:p w:rsidR="005A16D8" w:rsidRPr="00D04C0F" w:rsidRDefault="005A16D8" w:rsidP="00A42263">
      <w:pPr>
        <w:snapToGrid w:val="0"/>
        <w:spacing w:line="360" w:lineRule="auto"/>
        <w:rPr>
          <w:rFonts w:ascii="宋体" w:hAnsi="宋体"/>
          <w:color w:val="000000" w:themeColor="text1"/>
          <w:sz w:val="24"/>
        </w:rPr>
      </w:pPr>
    </w:p>
    <w:p w:rsidR="005A16D8" w:rsidRPr="00D04C0F" w:rsidRDefault="005A16D8" w:rsidP="00A42263">
      <w:pPr>
        <w:snapToGrid w:val="0"/>
        <w:spacing w:line="360" w:lineRule="auto"/>
        <w:rPr>
          <w:rFonts w:ascii="宋体" w:hAnsi="宋体"/>
          <w:color w:val="000000" w:themeColor="text1"/>
          <w:sz w:val="24"/>
        </w:rPr>
      </w:pPr>
    </w:p>
    <w:p w:rsidR="005A16D8" w:rsidRPr="00D04C0F" w:rsidRDefault="005A16D8" w:rsidP="00A42263">
      <w:pPr>
        <w:snapToGrid w:val="0"/>
        <w:spacing w:line="360" w:lineRule="auto"/>
        <w:rPr>
          <w:rFonts w:ascii="宋体" w:hAnsi="宋体"/>
          <w:color w:val="000000" w:themeColor="text1"/>
          <w:sz w:val="24"/>
        </w:rPr>
      </w:pPr>
    </w:p>
    <w:p w:rsidR="005A16D8" w:rsidRPr="00D04C0F" w:rsidRDefault="005A16D8" w:rsidP="00A42263">
      <w:pPr>
        <w:snapToGrid w:val="0"/>
        <w:spacing w:line="360" w:lineRule="auto"/>
        <w:rPr>
          <w:rFonts w:ascii="宋体" w:hAnsi="宋体"/>
          <w:color w:val="000000" w:themeColor="text1"/>
          <w:sz w:val="24"/>
        </w:rPr>
      </w:pPr>
    </w:p>
    <w:p w:rsidR="005A16D8" w:rsidRPr="00D04C0F" w:rsidRDefault="005A16D8" w:rsidP="00A42263">
      <w:pPr>
        <w:snapToGrid w:val="0"/>
        <w:spacing w:line="360" w:lineRule="auto"/>
        <w:rPr>
          <w:rFonts w:ascii="宋体" w:hAnsi="宋体"/>
          <w:color w:val="000000" w:themeColor="text1"/>
          <w:sz w:val="24"/>
        </w:rPr>
      </w:pPr>
    </w:p>
    <w:p w:rsidR="005A16D8" w:rsidRPr="00D04C0F" w:rsidRDefault="005A16D8" w:rsidP="00A42263">
      <w:pPr>
        <w:snapToGrid w:val="0"/>
        <w:spacing w:line="360" w:lineRule="auto"/>
        <w:rPr>
          <w:rFonts w:ascii="宋体" w:hAnsi="宋体"/>
          <w:color w:val="000000" w:themeColor="text1"/>
          <w:sz w:val="24"/>
        </w:rPr>
      </w:pPr>
    </w:p>
    <w:p w:rsidR="005A16D8" w:rsidRPr="00D04C0F" w:rsidRDefault="005A16D8" w:rsidP="00A42263">
      <w:pPr>
        <w:snapToGrid w:val="0"/>
        <w:spacing w:line="360" w:lineRule="auto"/>
        <w:rPr>
          <w:rFonts w:ascii="宋体" w:hAnsi="宋体"/>
          <w:color w:val="000000" w:themeColor="text1"/>
          <w:sz w:val="28"/>
          <w:szCs w:val="28"/>
        </w:rPr>
      </w:pPr>
    </w:p>
    <w:p w:rsidR="005A16D8" w:rsidRPr="00D04C0F" w:rsidRDefault="00A42263" w:rsidP="00A42263">
      <w:pPr>
        <w:snapToGrid w:val="0"/>
        <w:spacing w:line="360" w:lineRule="auto"/>
        <w:rPr>
          <w:rFonts w:ascii="宋体"/>
          <w:color w:val="000000" w:themeColor="text1"/>
          <w:sz w:val="28"/>
          <w:szCs w:val="28"/>
        </w:rPr>
      </w:pPr>
      <w:r w:rsidRPr="00D04C0F">
        <w:rPr>
          <w:rFonts w:ascii="宋体" w:hAnsi="宋体" w:hint="eastAsia"/>
          <w:color w:val="000000" w:themeColor="text1"/>
          <w:sz w:val="28"/>
          <w:szCs w:val="28"/>
        </w:rPr>
        <w:t>甲方：XXXXXXXXXXXXX</w:t>
      </w:r>
    </w:p>
    <w:p w:rsidR="005A16D8" w:rsidRPr="00D04C0F" w:rsidRDefault="00A42263" w:rsidP="00A42263">
      <w:pPr>
        <w:snapToGrid w:val="0"/>
        <w:spacing w:line="360" w:lineRule="auto"/>
        <w:rPr>
          <w:rFonts w:ascii="宋体" w:hAnsi="宋体"/>
          <w:color w:val="000000" w:themeColor="text1"/>
          <w:sz w:val="28"/>
          <w:szCs w:val="28"/>
        </w:rPr>
      </w:pPr>
      <w:r w:rsidRPr="00D04C0F">
        <w:rPr>
          <w:rFonts w:ascii="宋体" w:hAnsi="宋体" w:hint="eastAsia"/>
          <w:color w:val="000000" w:themeColor="text1"/>
          <w:sz w:val="28"/>
          <w:szCs w:val="28"/>
        </w:rPr>
        <w:t>乙方：XXXXXXXXXXXXX</w:t>
      </w:r>
    </w:p>
    <w:p w:rsidR="005A16D8" w:rsidRPr="00D04C0F" w:rsidRDefault="005A16D8" w:rsidP="00A42263">
      <w:pPr>
        <w:snapToGrid w:val="0"/>
        <w:spacing w:line="360" w:lineRule="auto"/>
        <w:rPr>
          <w:rFonts w:ascii="宋体" w:hAnsi="宋体"/>
          <w:color w:val="000000" w:themeColor="text1"/>
          <w:sz w:val="24"/>
        </w:rPr>
      </w:pPr>
    </w:p>
    <w:p w:rsidR="005A16D8" w:rsidRPr="00D04C0F" w:rsidRDefault="005A16D8" w:rsidP="00A42263">
      <w:pPr>
        <w:snapToGrid w:val="0"/>
        <w:spacing w:line="360" w:lineRule="auto"/>
        <w:rPr>
          <w:rFonts w:ascii="宋体" w:hAnsi="宋体"/>
          <w:color w:val="000000" w:themeColor="text1"/>
          <w:sz w:val="24"/>
        </w:rPr>
      </w:pPr>
    </w:p>
    <w:p w:rsidR="005A16D8" w:rsidRPr="00D04C0F" w:rsidRDefault="005A16D8" w:rsidP="00A42263">
      <w:pPr>
        <w:snapToGrid w:val="0"/>
        <w:spacing w:line="360" w:lineRule="auto"/>
        <w:rPr>
          <w:rFonts w:ascii="宋体" w:hAnsi="宋体"/>
          <w:color w:val="000000" w:themeColor="text1"/>
          <w:sz w:val="24"/>
        </w:rPr>
      </w:pPr>
    </w:p>
    <w:p w:rsidR="005A16D8" w:rsidRPr="00D04C0F" w:rsidRDefault="005A16D8" w:rsidP="00A42263">
      <w:pPr>
        <w:snapToGrid w:val="0"/>
        <w:spacing w:line="360" w:lineRule="auto"/>
        <w:rPr>
          <w:rFonts w:ascii="宋体" w:hAnsi="宋体"/>
          <w:color w:val="000000" w:themeColor="text1"/>
          <w:sz w:val="28"/>
          <w:szCs w:val="28"/>
        </w:rPr>
      </w:pPr>
    </w:p>
    <w:p w:rsidR="005A16D8" w:rsidRPr="00D04C0F" w:rsidRDefault="00A42263" w:rsidP="00A42263">
      <w:pPr>
        <w:snapToGrid w:val="0"/>
        <w:spacing w:line="360" w:lineRule="auto"/>
        <w:ind w:firstLineChars="1000" w:firstLine="2800"/>
        <w:rPr>
          <w:rFonts w:ascii="宋体" w:hAnsi="宋体"/>
          <w:color w:val="000000" w:themeColor="text1"/>
          <w:sz w:val="28"/>
          <w:szCs w:val="28"/>
        </w:rPr>
      </w:pPr>
      <w:r w:rsidRPr="00D04C0F">
        <w:rPr>
          <w:rFonts w:ascii="宋体" w:hAnsi="宋体" w:hint="eastAsia"/>
          <w:color w:val="000000" w:themeColor="text1"/>
          <w:sz w:val="28"/>
          <w:szCs w:val="28"/>
        </w:rPr>
        <w:t>签订日期：2023年xx月</w:t>
      </w:r>
    </w:p>
    <w:p w:rsidR="005A16D8" w:rsidRPr="00D04C0F" w:rsidRDefault="00A42263" w:rsidP="00A42263">
      <w:pPr>
        <w:snapToGrid w:val="0"/>
        <w:spacing w:line="360" w:lineRule="auto"/>
        <w:rPr>
          <w:color w:val="000000" w:themeColor="text1"/>
          <w:sz w:val="28"/>
          <w:szCs w:val="28"/>
        </w:rPr>
      </w:pPr>
      <w:r w:rsidRPr="00D04C0F">
        <w:rPr>
          <w:rFonts w:ascii="宋体" w:hAnsi="宋体"/>
          <w:color w:val="000000" w:themeColor="text1"/>
          <w:sz w:val="28"/>
          <w:szCs w:val="28"/>
        </w:rPr>
        <w:t xml:space="preserve">   </w:t>
      </w:r>
      <w:r w:rsidRPr="00D04C0F">
        <w:rPr>
          <w:color w:val="000000" w:themeColor="text1"/>
          <w:sz w:val="28"/>
          <w:szCs w:val="28"/>
        </w:rPr>
        <w:t xml:space="preserve"> </w:t>
      </w:r>
    </w:p>
    <w:p w:rsidR="005A16D8" w:rsidRPr="00D04C0F" w:rsidRDefault="00A42263" w:rsidP="00A42263">
      <w:pPr>
        <w:snapToGrid w:val="0"/>
        <w:spacing w:line="360" w:lineRule="auto"/>
        <w:rPr>
          <w:rFonts w:ascii="宋体"/>
          <w:color w:val="000000" w:themeColor="text1"/>
          <w:sz w:val="24"/>
        </w:rPr>
      </w:pPr>
      <w:r w:rsidRPr="00D04C0F">
        <w:rPr>
          <w:color w:val="000000" w:themeColor="text1"/>
          <w:sz w:val="24"/>
        </w:rPr>
        <w:lastRenderedPageBreak/>
        <w:t xml:space="preserve">             </w:t>
      </w:r>
    </w:p>
    <w:p w:rsidR="005A16D8" w:rsidRPr="00D04C0F" w:rsidRDefault="00A42263" w:rsidP="00A42263">
      <w:pPr>
        <w:snapToGrid w:val="0"/>
        <w:spacing w:line="360" w:lineRule="auto"/>
        <w:ind w:firstLineChars="200" w:firstLine="480"/>
        <w:rPr>
          <w:color w:val="000000" w:themeColor="text1"/>
          <w:sz w:val="24"/>
        </w:rPr>
      </w:pPr>
      <w:r w:rsidRPr="00D04C0F">
        <w:rPr>
          <w:rFonts w:hint="eastAsia"/>
          <w:color w:val="000000" w:themeColor="text1"/>
          <w:sz w:val="24"/>
        </w:rPr>
        <w:t>依据《中华人民共和国民法典》及有关法律法规的规定，就甲方向乙方购买社保卡制卡耗材等相关产品事宜，经甲、乙双方协商一致，同意签订本合同，并严格执行本合同规定的所有条款。</w:t>
      </w:r>
    </w:p>
    <w:p w:rsidR="005A16D8" w:rsidRPr="00D04C0F" w:rsidRDefault="00A42263" w:rsidP="00A42263">
      <w:pPr>
        <w:numPr>
          <w:ilvl w:val="0"/>
          <w:numId w:val="5"/>
        </w:numPr>
        <w:snapToGrid w:val="0"/>
        <w:spacing w:line="360" w:lineRule="auto"/>
        <w:rPr>
          <w:rFonts w:ascii="宋体"/>
          <w:b/>
          <w:bCs/>
          <w:color w:val="000000" w:themeColor="text1"/>
          <w:sz w:val="24"/>
        </w:rPr>
      </w:pPr>
      <w:r w:rsidRPr="00D04C0F">
        <w:rPr>
          <w:rFonts w:ascii="宋体" w:hAnsi="宋体" w:hint="eastAsia"/>
          <w:b/>
          <w:bCs/>
          <w:color w:val="000000" w:themeColor="text1"/>
          <w:sz w:val="24"/>
        </w:rPr>
        <w:t>设备明细单及价格</w:t>
      </w:r>
    </w:p>
    <w:p w:rsidR="005A16D8" w:rsidRPr="00D04C0F" w:rsidRDefault="00A42263" w:rsidP="00A42263">
      <w:pPr>
        <w:snapToGrid w:val="0"/>
        <w:spacing w:line="360" w:lineRule="auto"/>
        <w:rPr>
          <w:rFonts w:ascii="宋体"/>
          <w:b/>
          <w:bCs/>
          <w:color w:val="000000" w:themeColor="text1"/>
          <w:sz w:val="24"/>
        </w:rPr>
      </w:pPr>
      <w:r w:rsidRPr="00D04C0F">
        <w:rPr>
          <w:rFonts w:ascii="宋体" w:hAnsi="宋体" w:hint="eastAsia"/>
          <w:b/>
          <w:bCs/>
          <w:color w:val="000000" w:themeColor="text1"/>
          <w:sz w:val="24"/>
        </w:rPr>
        <w:t>1、耗材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802"/>
        <w:gridCol w:w="1748"/>
        <w:gridCol w:w="990"/>
        <w:gridCol w:w="1730"/>
        <w:gridCol w:w="1014"/>
      </w:tblGrid>
      <w:tr w:rsidR="006F49EE" w:rsidRPr="00D04C0F">
        <w:tc>
          <w:tcPr>
            <w:tcW w:w="1238" w:type="dxa"/>
            <w:vAlign w:val="center"/>
          </w:tcPr>
          <w:p w:rsidR="005A16D8" w:rsidRPr="00D04C0F" w:rsidRDefault="00A42263" w:rsidP="00A42263">
            <w:pPr>
              <w:spacing w:line="380" w:lineRule="exact"/>
              <w:jc w:val="center"/>
              <w:rPr>
                <w:rFonts w:ascii="宋体"/>
                <w:color w:val="000000" w:themeColor="text1"/>
              </w:rPr>
            </w:pPr>
            <w:r w:rsidRPr="00D04C0F">
              <w:rPr>
                <w:rFonts w:ascii="宋体" w:hAnsi="宋体" w:hint="eastAsia"/>
                <w:color w:val="000000" w:themeColor="text1"/>
              </w:rPr>
              <w:t>名称</w:t>
            </w:r>
          </w:p>
        </w:tc>
        <w:tc>
          <w:tcPr>
            <w:tcW w:w="1802" w:type="dxa"/>
            <w:vAlign w:val="center"/>
          </w:tcPr>
          <w:p w:rsidR="005A16D8" w:rsidRPr="00D04C0F" w:rsidRDefault="00A42263" w:rsidP="00A42263">
            <w:pPr>
              <w:spacing w:line="380" w:lineRule="exact"/>
              <w:jc w:val="center"/>
              <w:rPr>
                <w:rFonts w:ascii="宋体"/>
                <w:color w:val="000000" w:themeColor="text1"/>
              </w:rPr>
            </w:pPr>
            <w:r w:rsidRPr="00D04C0F">
              <w:rPr>
                <w:rFonts w:ascii="宋体" w:hAnsi="宋体" w:hint="eastAsia"/>
                <w:color w:val="000000" w:themeColor="text1"/>
              </w:rPr>
              <w:t>规格型号</w:t>
            </w:r>
          </w:p>
        </w:tc>
        <w:tc>
          <w:tcPr>
            <w:tcW w:w="1748" w:type="dxa"/>
            <w:vAlign w:val="center"/>
          </w:tcPr>
          <w:p w:rsidR="005A16D8" w:rsidRPr="00D04C0F" w:rsidRDefault="00A42263" w:rsidP="00A42263">
            <w:pPr>
              <w:spacing w:line="380" w:lineRule="exact"/>
              <w:jc w:val="center"/>
              <w:rPr>
                <w:rFonts w:ascii="宋体"/>
                <w:color w:val="000000" w:themeColor="text1"/>
              </w:rPr>
            </w:pPr>
            <w:r w:rsidRPr="00D04C0F">
              <w:rPr>
                <w:rFonts w:ascii="宋体" w:hAnsi="宋体" w:hint="eastAsia"/>
                <w:color w:val="000000" w:themeColor="text1"/>
              </w:rPr>
              <w:t>单位</w:t>
            </w:r>
          </w:p>
        </w:tc>
        <w:tc>
          <w:tcPr>
            <w:tcW w:w="990" w:type="dxa"/>
            <w:vAlign w:val="center"/>
          </w:tcPr>
          <w:p w:rsidR="005A16D8" w:rsidRPr="00D04C0F" w:rsidRDefault="00A42263" w:rsidP="00A42263">
            <w:pPr>
              <w:spacing w:line="380" w:lineRule="exact"/>
              <w:jc w:val="center"/>
              <w:rPr>
                <w:rFonts w:ascii="宋体"/>
                <w:color w:val="000000" w:themeColor="text1"/>
              </w:rPr>
            </w:pPr>
            <w:r w:rsidRPr="00D04C0F">
              <w:rPr>
                <w:rFonts w:ascii="宋体" w:hAnsi="宋体" w:hint="eastAsia"/>
                <w:color w:val="000000" w:themeColor="text1"/>
              </w:rPr>
              <w:t>数量</w:t>
            </w:r>
          </w:p>
        </w:tc>
        <w:tc>
          <w:tcPr>
            <w:tcW w:w="1730" w:type="dxa"/>
            <w:vAlign w:val="center"/>
          </w:tcPr>
          <w:p w:rsidR="005A16D8" w:rsidRPr="00D04C0F" w:rsidRDefault="00A42263" w:rsidP="00A42263">
            <w:pPr>
              <w:spacing w:line="380" w:lineRule="exact"/>
              <w:jc w:val="center"/>
              <w:rPr>
                <w:rFonts w:ascii="宋体"/>
                <w:color w:val="000000" w:themeColor="text1"/>
              </w:rPr>
            </w:pPr>
            <w:r w:rsidRPr="00D04C0F">
              <w:rPr>
                <w:rFonts w:ascii="宋体" w:hAnsi="宋体" w:hint="eastAsia"/>
                <w:color w:val="000000" w:themeColor="text1"/>
              </w:rPr>
              <w:t>中选单价（元）</w:t>
            </w:r>
          </w:p>
        </w:tc>
        <w:tc>
          <w:tcPr>
            <w:tcW w:w="1014" w:type="dxa"/>
            <w:vAlign w:val="center"/>
          </w:tcPr>
          <w:p w:rsidR="005A16D8" w:rsidRPr="00D04C0F" w:rsidRDefault="00A42263" w:rsidP="00A42263">
            <w:pPr>
              <w:spacing w:line="380" w:lineRule="exact"/>
              <w:jc w:val="center"/>
              <w:rPr>
                <w:rFonts w:ascii="宋体"/>
                <w:color w:val="000000" w:themeColor="text1"/>
              </w:rPr>
            </w:pPr>
            <w:r w:rsidRPr="00D04C0F">
              <w:rPr>
                <w:rFonts w:ascii="宋体" w:hAnsi="宋体" w:hint="eastAsia"/>
                <w:color w:val="000000" w:themeColor="text1"/>
              </w:rPr>
              <w:t>合</w:t>
            </w:r>
            <w:r w:rsidRPr="00D04C0F">
              <w:rPr>
                <w:rFonts w:ascii="宋体" w:hAnsi="宋体"/>
                <w:color w:val="000000" w:themeColor="text1"/>
              </w:rPr>
              <w:t xml:space="preserve">  </w:t>
            </w:r>
            <w:r w:rsidRPr="00D04C0F">
              <w:rPr>
                <w:rFonts w:ascii="宋体" w:hAnsi="宋体" w:hint="eastAsia"/>
                <w:color w:val="000000" w:themeColor="text1"/>
              </w:rPr>
              <w:t>计</w:t>
            </w:r>
          </w:p>
        </w:tc>
      </w:tr>
      <w:tr w:rsidR="006F49EE" w:rsidRPr="00D04C0F">
        <w:trPr>
          <w:trHeight w:val="835"/>
        </w:trPr>
        <w:tc>
          <w:tcPr>
            <w:tcW w:w="1238" w:type="dxa"/>
            <w:vAlign w:val="center"/>
          </w:tcPr>
          <w:p w:rsidR="005A16D8" w:rsidRPr="00D04C0F" w:rsidRDefault="00A42263" w:rsidP="00A42263">
            <w:pPr>
              <w:spacing w:line="380" w:lineRule="exact"/>
              <w:jc w:val="center"/>
              <w:rPr>
                <w:rFonts w:ascii="宋体" w:hAnsi="宋体"/>
                <w:color w:val="000000" w:themeColor="text1"/>
                <w:szCs w:val="21"/>
              </w:rPr>
            </w:pPr>
            <w:r w:rsidRPr="00D04C0F">
              <w:rPr>
                <w:rFonts w:ascii="宋体" w:hAnsi="宋体" w:hint="eastAsia"/>
                <w:color w:val="000000" w:themeColor="text1"/>
                <w:szCs w:val="21"/>
              </w:rPr>
              <w:t>色带</w:t>
            </w:r>
          </w:p>
        </w:tc>
        <w:tc>
          <w:tcPr>
            <w:tcW w:w="1802" w:type="dxa"/>
            <w:vAlign w:val="center"/>
          </w:tcPr>
          <w:p w:rsidR="005A16D8" w:rsidRPr="00D04C0F" w:rsidRDefault="005A16D8" w:rsidP="00A42263">
            <w:pPr>
              <w:spacing w:line="380" w:lineRule="exact"/>
              <w:jc w:val="center"/>
              <w:rPr>
                <w:rFonts w:ascii="宋体" w:hAnsi="宋体"/>
                <w:color w:val="000000" w:themeColor="text1"/>
                <w:szCs w:val="21"/>
              </w:rPr>
            </w:pPr>
          </w:p>
        </w:tc>
        <w:tc>
          <w:tcPr>
            <w:tcW w:w="1748" w:type="dxa"/>
            <w:vAlign w:val="center"/>
          </w:tcPr>
          <w:p w:rsidR="005A16D8" w:rsidRPr="00D04C0F" w:rsidRDefault="005A16D8" w:rsidP="00A42263">
            <w:pPr>
              <w:spacing w:line="380" w:lineRule="exact"/>
              <w:jc w:val="center"/>
              <w:rPr>
                <w:rFonts w:ascii="宋体" w:hAnsi="宋体"/>
                <w:color w:val="000000" w:themeColor="text1"/>
                <w:szCs w:val="21"/>
              </w:rPr>
            </w:pPr>
          </w:p>
        </w:tc>
        <w:tc>
          <w:tcPr>
            <w:tcW w:w="990" w:type="dxa"/>
            <w:vAlign w:val="center"/>
          </w:tcPr>
          <w:p w:rsidR="005A16D8" w:rsidRPr="00D04C0F" w:rsidRDefault="005A16D8" w:rsidP="00A42263">
            <w:pPr>
              <w:spacing w:line="380" w:lineRule="exact"/>
              <w:jc w:val="center"/>
              <w:rPr>
                <w:rFonts w:ascii="宋体" w:hAnsi="宋体"/>
                <w:color w:val="000000" w:themeColor="text1"/>
                <w:szCs w:val="21"/>
              </w:rPr>
            </w:pPr>
          </w:p>
        </w:tc>
        <w:tc>
          <w:tcPr>
            <w:tcW w:w="1730" w:type="dxa"/>
            <w:vAlign w:val="center"/>
          </w:tcPr>
          <w:p w:rsidR="005A16D8" w:rsidRPr="00D04C0F" w:rsidRDefault="005A16D8" w:rsidP="00A42263">
            <w:pPr>
              <w:spacing w:line="380" w:lineRule="exact"/>
              <w:jc w:val="center"/>
              <w:rPr>
                <w:rFonts w:ascii="宋体" w:hAnsi="宋体"/>
                <w:color w:val="000000" w:themeColor="text1"/>
                <w:szCs w:val="21"/>
              </w:rPr>
            </w:pPr>
          </w:p>
        </w:tc>
        <w:tc>
          <w:tcPr>
            <w:tcW w:w="1014" w:type="dxa"/>
            <w:vAlign w:val="center"/>
          </w:tcPr>
          <w:p w:rsidR="005A16D8" w:rsidRPr="00D04C0F" w:rsidRDefault="00A42263" w:rsidP="00A42263">
            <w:pPr>
              <w:spacing w:line="380" w:lineRule="exact"/>
              <w:jc w:val="center"/>
              <w:rPr>
                <w:rFonts w:ascii="宋体"/>
                <w:color w:val="000000" w:themeColor="text1"/>
                <w:szCs w:val="21"/>
              </w:rPr>
            </w:pPr>
            <w:r w:rsidRPr="00D04C0F">
              <w:rPr>
                <w:rFonts w:ascii="宋体" w:hAnsi="宋体" w:hint="eastAsia"/>
                <w:color w:val="000000" w:themeColor="text1"/>
                <w:szCs w:val="21"/>
              </w:rPr>
              <w:t>以订单采购</w:t>
            </w:r>
          </w:p>
          <w:p w:rsidR="005A16D8" w:rsidRPr="00D04C0F" w:rsidRDefault="005A16D8" w:rsidP="00A42263">
            <w:pPr>
              <w:spacing w:line="380" w:lineRule="exact"/>
              <w:jc w:val="center"/>
              <w:rPr>
                <w:rFonts w:ascii="宋体" w:hAnsi="宋体"/>
                <w:color w:val="000000" w:themeColor="text1"/>
                <w:szCs w:val="21"/>
              </w:rPr>
            </w:pPr>
          </w:p>
        </w:tc>
      </w:tr>
      <w:tr w:rsidR="005A16D8" w:rsidRPr="00D04C0F">
        <w:trPr>
          <w:trHeight w:val="835"/>
        </w:trPr>
        <w:tc>
          <w:tcPr>
            <w:tcW w:w="1238" w:type="dxa"/>
            <w:vAlign w:val="center"/>
          </w:tcPr>
          <w:p w:rsidR="005A16D8" w:rsidRPr="00D04C0F" w:rsidRDefault="00A42263" w:rsidP="00A42263">
            <w:pPr>
              <w:spacing w:line="380" w:lineRule="exact"/>
              <w:jc w:val="center"/>
              <w:rPr>
                <w:rFonts w:ascii="宋体"/>
                <w:color w:val="000000" w:themeColor="text1"/>
                <w:szCs w:val="21"/>
              </w:rPr>
            </w:pPr>
            <w:r w:rsidRPr="00D04C0F">
              <w:rPr>
                <w:rFonts w:ascii="宋体" w:hAnsi="宋体" w:hint="eastAsia"/>
                <w:color w:val="000000" w:themeColor="text1"/>
                <w:szCs w:val="21"/>
              </w:rPr>
              <w:t>清洁套</w:t>
            </w:r>
          </w:p>
        </w:tc>
        <w:tc>
          <w:tcPr>
            <w:tcW w:w="1802" w:type="dxa"/>
            <w:vAlign w:val="center"/>
          </w:tcPr>
          <w:p w:rsidR="005A16D8" w:rsidRPr="00D04C0F" w:rsidRDefault="005A16D8" w:rsidP="00A42263">
            <w:pPr>
              <w:spacing w:line="380" w:lineRule="exact"/>
              <w:jc w:val="center"/>
              <w:rPr>
                <w:rFonts w:ascii="宋体"/>
                <w:color w:val="000000" w:themeColor="text1"/>
                <w:szCs w:val="21"/>
              </w:rPr>
            </w:pPr>
          </w:p>
        </w:tc>
        <w:tc>
          <w:tcPr>
            <w:tcW w:w="1748" w:type="dxa"/>
            <w:vAlign w:val="center"/>
          </w:tcPr>
          <w:p w:rsidR="005A16D8" w:rsidRPr="00D04C0F" w:rsidRDefault="005A16D8" w:rsidP="00A42263">
            <w:pPr>
              <w:spacing w:line="380" w:lineRule="exact"/>
              <w:jc w:val="center"/>
              <w:rPr>
                <w:rFonts w:ascii="宋体"/>
                <w:color w:val="000000" w:themeColor="text1"/>
                <w:szCs w:val="21"/>
              </w:rPr>
            </w:pPr>
          </w:p>
        </w:tc>
        <w:tc>
          <w:tcPr>
            <w:tcW w:w="990" w:type="dxa"/>
            <w:vAlign w:val="center"/>
          </w:tcPr>
          <w:p w:rsidR="005A16D8" w:rsidRPr="00D04C0F" w:rsidRDefault="005A16D8" w:rsidP="00A42263">
            <w:pPr>
              <w:spacing w:line="380" w:lineRule="exact"/>
              <w:jc w:val="center"/>
              <w:rPr>
                <w:rFonts w:ascii="宋体"/>
                <w:color w:val="000000" w:themeColor="text1"/>
                <w:szCs w:val="21"/>
              </w:rPr>
            </w:pPr>
          </w:p>
        </w:tc>
        <w:tc>
          <w:tcPr>
            <w:tcW w:w="1730" w:type="dxa"/>
            <w:vAlign w:val="center"/>
          </w:tcPr>
          <w:p w:rsidR="005A16D8" w:rsidRPr="00D04C0F" w:rsidRDefault="005A16D8" w:rsidP="00A42263">
            <w:pPr>
              <w:spacing w:line="380" w:lineRule="exact"/>
              <w:jc w:val="center"/>
              <w:rPr>
                <w:rFonts w:ascii="宋体"/>
                <w:color w:val="000000" w:themeColor="text1"/>
                <w:szCs w:val="21"/>
              </w:rPr>
            </w:pPr>
          </w:p>
        </w:tc>
        <w:tc>
          <w:tcPr>
            <w:tcW w:w="1014" w:type="dxa"/>
            <w:vAlign w:val="center"/>
          </w:tcPr>
          <w:p w:rsidR="005A16D8" w:rsidRPr="00D04C0F" w:rsidRDefault="00A42263" w:rsidP="00A42263">
            <w:pPr>
              <w:spacing w:line="380" w:lineRule="exact"/>
              <w:jc w:val="center"/>
              <w:rPr>
                <w:rFonts w:ascii="宋体"/>
                <w:color w:val="000000" w:themeColor="text1"/>
                <w:szCs w:val="21"/>
              </w:rPr>
            </w:pPr>
            <w:r w:rsidRPr="00D04C0F">
              <w:rPr>
                <w:rFonts w:ascii="宋体" w:hAnsi="宋体" w:hint="eastAsia"/>
                <w:color w:val="000000" w:themeColor="text1"/>
                <w:szCs w:val="21"/>
              </w:rPr>
              <w:t>以订单采购</w:t>
            </w:r>
          </w:p>
          <w:p w:rsidR="005A16D8" w:rsidRPr="00D04C0F" w:rsidRDefault="005A16D8" w:rsidP="00A42263">
            <w:pPr>
              <w:spacing w:line="380" w:lineRule="exact"/>
              <w:jc w:val="center"/>
              <w:rPr>
                <w:rFonts w:ascii="宋体"/>
                <w:color w:val="000000" w:themeColor="text1"/>
                <w:szCs w:val="21"/>
              </w:rPr>
            </w:pPr>
          </w:p>
        </w:tc>
      </w:tr>
    </w:tbl>
    <w:p w:rsidR="005A16D8" w:rsidRPr="00D04C0F" w:rsidRDefault="005A16D8" w:rsidP="00A42263">
      <w:pPr>
        <w:snapToGrid w:val="0"/>
        <w:spacing w:line="360" w:lineRule="auto"/>
        <w:rPr>
          <w:rFonts w:ascii="宋体"/>
          <w:b/>
          <w:bCs/>
          <w:color w:val="000000" w:themeColor="text1"/>
          <w:sz w:val="24"/>
        </w:rPr>
      </w:pPr>
    </w:p>
    <w:p w:rsidR="005A16D8" w:rsidRPr="00D04C0F" w:rsidRDefault="00A42263" w:rsidP="00A42263">
      <w:pPr>
        <w:snapToGrid w:val="0"/>
        <w:spacing w:line="360" w:lineRule="auto"/>
        <w:rPr>
          <w:rFonts w:ascii="宋体"/>
          <w:b/>
          <w:bCs/>
          <w:color w:val="000000" w:themeColor="text1"/>
          <w:sz w:val="24"/>
        </w:rPr>
      </w:pPr>
      <w:r w:rsidRPr="00D04C0F">
        <w:rPr>
          <w:rFonts w:ascii="宋体" w:hAnsi="宋体" w:hint="eastAsia"/>
          <w:b/>
          <w:bCs/>
          <w:color w:val="000000" w:themeColor="text1"/>
          <w:sz w:val="24"/>
        </w:rPr>
        <w:t>2、以上单价价格均包含运费、税费</w:t>
      </w:r>
      <w:r w:rsidR="00746982">
        <w:rPr>
          <w:rFonts w:ascii="宋体" w:hAnsi="宋体" w:hint="eastAsia"/>
          <w:b/>
          <w:bCs/>
          <w:color w:val="000000" w:themeColor="text1"/>
          <w:sz w:val="24"/>
        </w:rPr>
        <w:t>、</w:t>
      </w:r>
      <w:r w:rsidRPr="00D04C0F">
        <w:rPr>
          <w:rFonts w:ascii="宋体" w:hAnsi="宋体" w:hint="eastAsia"/>
          <w:b/>
          <w:bCs/>
          <w:color w:val="000000" w:themeColor="text1"/>
          <w:sz w:val="24"/>
        </w:rPr>
        <w:t>三年免费质保等所有费用，为合同最终价格。甲方以采购系统订单形式向乙方进行采购，订单中明确本批次采购的产品名称和数量。</w:t>
      </w:r>
    </w:p>
    <w:p w:rsidR="005A16D8" w:rsidRPr="00D04C0F" w:rsidRDefault="005A16D8" w:rsidP="00A42263">
      <w:pPr>
        <w:snapToGrid w:val="0"/>
        <w:spacing w:line="360" w:lineRule="auto"/>
        <w:rPr>
          <w:rFonts w:ascii="宋体"/>
          <w:b/>
          <w:bCs/>
          <w:color w:val="000000" w:themeColor="text1"/>
          <w:sz w:val="24"/>
        </w:rPr>
      </w:pPr>
    </w:p>
    <w:p w:rsidR="005A16D8" w:rsidRPr="00D04C0F" w:rsidRDefault="00A42263" w:rsidP="00A42263">
      <w:pPr>
        <w:snapToGrid w:val="0"/>
        <w:spacing w:line="360" w:lineRule="auto"/>
        <w:rPr>
          <w:rFonts w:ascii="宋体"/>
          <w:b/>
          <w:bCs/>
          <w:color w:val="000000" w:themeColor="text1"/>
          <w:sz w:val="24"/>
        </w:rPr>
      </w:pPr>
      <w:r w:rsidRPr="00D04C0F">
        <w:rPr>
          <w:rFonts w:ascii="宋体" w:hAnsi="宋体" w:hint="eastAsia"/>
          <w:b/>
          <w:bCs/>
          <w:color w:val="000000" w:themeColor="text1"/>
          <w:sz w:val="24"/>
        </w:rPr>
        <w:t>第二条</w:t>
      </w:r>
      <w:r w:rsidRPr="00D04C0F">
        <w:rPr>
          <w:rFonts w:ascii="宋体" w:hAnsi="宋体"/>
          <w:b/>
          <w:bCs/>
          <w:color w:val="000000" w:themeColor="text1"/>
          <w:sz w:val="24"/>
        </w:rPr>
        <w:t xml:space="preserve">  </w:t>
      </w:r>
      <w:r w:rsidRPr="00D04C0F">
        <w:rPr>
          <w:rFonts w:ascii="宋体" w:hAnsi="宋体" w:hint="eastAsia"/>
          <w:b/>
          <w:bCs/>
          <w:color w:val="000000" w:themeColor="text1"/>
          <w:sz w:val="24"/>
        </w:rPr>
        <w:t>履行期限、地点和方式</w:t>
      </w:r>
    </w:p>
    <w:p w:rsidR="005A16D8" w:rsidRPr="00D04C0F" w:rsidRDefault="00A42263" w:rsidP="00A42263">
      <w:pPr>
        <w:numPr>
          <w:ilvl w:val="0"/>
          <w:numId w:val="6"/>
        </w:numPr>
        <w:spacing w:line="380" w:lineRule="exact"/>
        <w:rPr>
          <w:rFonts w:ascii="宋体"/>
          <w:color w:val="000000" w:themeColor="text1"/>
          <w:sz w:val="24"/>
        </w:rPr>
      </w:pPr>
      <w:r w:rsidRPr="00D04C0F">
        <w:rPr>
          <w:rFonts w:ascii="宋体" w:hAnsi="宋体" w:hint="eastAsia"/>
          <w:color w:val="000000" w:themeColor="text1"/>
          <w:sz w:val="24"/>
        </w:rPr>
        <w:t>供货期限：</w:t>
      </w:r>
    </w:p>
    <w:p w:rsidR="005A16D8" w:rsidRPr="00D04C0F" w:rsidRDefault="00A42263" w:rsidP="00A42263">
      <w:pPr>
        <w:spacing w:line="380" w:lineRule="exact"/>
        <w:ind w:firstLineChars="150" w:firstLine="360"/>
        <w:rPr>
          <w:rFonts w:ascii="宋体"/>
          <w:color w:val="000000" w:themeColor="text1"/>
          <w:sz w:val="24"/>
        </w:rPr>
      </w:pPr>
      <w:r w:rsidRPr="00D04C0F">
        <w:rPr>
          <w:rFonts w:ascii="宋体" w:hAnsi="宋体" w:hint="eastAsia"/>
          <w:color w:val="000000" w:themeColor="text1"/>
          <w:sz w:val="24"/>
        </w:rPr>
        <w:t>耗材于合同签署后且订单发出后</w:t>
      </w:r>
      <w:r w:rsidRPr="00D04C0F">
        <w:rPr>
          <w:rFonts w:ascii="宋体" w:hAnsi="宋体" w:hint="eastAsia"/>
          <w:color w:val="000000" w:themeColor="text1"/>
          <w:sz w:val="24"/>
          <w:u w:val="single"/>
        </w:rPr>
        <w:t xml:space="preserve">     </w:t>
      </w:r>
      <w:proofErr w:type="gramStart"/>
      <w:r w:rsidRPr="00D04C0F">
        <w:rPr>
          <w:rFonts w:ascii="宋体" w:hAnsi="宋体" w:hint="eastAsia"/>
          <w:color w:val="000000" w:themeColor="text1"/>
          <w:sz w:val="24"/>
        </w:rPr>
        <w:t>个</w:t>
      </w:r>
      <w:proofErr w:type="gramEnd"/>
      <w:r w:rsidRPr="00D04C0F">
        <w:rPr>
          <w:rFonts w:ascii="宋体" w:hAnsi="宋体" w:hint="eastAsia"/>
          <w:color w:val="000000" w:themeColor="text1"/>
          <w:sz w:val="24"/>
        </w:rPr>
        <w:t>工作日内运抵甲方指定场所。</w:t>
      </w:r>
    </w:p>
    <w:p w:rsidR="005A16D8" w:rsidRPr="00D04C0F" w:rsidRDefault="00A42263" w:rsidP="00A42263">
      <w:pPr>
        <w:spacing w:line="380" w:lineRule="exact"/>
        <w:ind w:firstLineChars="150" w:firstLine="360"/>
        <w:rPr>
          <w:rFonts w:ascii="宋体"/>
          <w:color w:val="000000" w:themeColor="text1"/>
          <w:sz w:val="24"/>
        </w:rPr>
      </w:pPr>
      <w:r w:rsidRPr="00D04C0F">
        <w:rPr>
          <w:rFonts w:ascii="宋体" w:hAnsi="宋体" w:hint="eastAsia"/>
          <w:color w:val="000000" w:themeColor="text1"/>
          <w:sz w:val="24"/>
        </w:rPr>
        <w:t>交货地点及交货方式：</w:t>
      </w:r>
    </w:p>
    <w:p w:rsidR="005A16D8" w:rsidRPr="00D04C0F" w:rsidRDefault="00A42263" w:rsidP="00A42263">
      <w:pPr>
        <w:spacing w:line="380" w:lineRule="exact"/>
        <w:ind w:firstLineChars="150" w:firstLine="360"/>
        <w:rPr>
          <w:rFonts w:ascii="宋体"/>
          <w:color w:val="000000" w:themeColor="text1"/>
          <w:sz w:val="24"/>
        </w:rPr>
      </w:pPr>
      <w:r w:rsidRPr="00D04C0F">
        <w:rPr>
          <w:rFonts w:ascii="宋体" w:hAnsi="宋体" w:hint="eastAsia"/>
          <w:color w:val="000000" w:themeColor="text1"/>
          <w:sz w:val="24"/>
        </w:rPr>
        <w:t>乙方应按照甲方要求把货物以快递方式送至甲方指定场所，运费由乙方承担。</w:t>
      </w:r>
    </w:p>
    <w:p w:rsidR="005A16D8" w:rsidRPr="00D04C0F" w:rsidRDefault="005A16D8" w:rsidP="00A42263">
      <w:pPr>
        <w:spacing w:line="380" w:lineRule="exact"/>
        <w:ind w:firstLineChars="150" w:firstLine="360"/>
        <w:rPr>
          <w:rFonts w:ascii="宋体"/>
          <w:color w:val="000000" w:themeColor="text1"/>
          <w:sz w:val="24"/>
        </w:rPr>
      </w:pPr>
    </w:p>
    <w:p w:rsidR="005A16D8" w:rsidRPr="00D04C0F" w:rsidRDefault="00A42263" w:rsidP="00A42263">
      <w:pPr>
        <w:numPr>
          <w:ilvl w:val="0"/>
          <w:numId w:val="7"/>
        </w:numPr>
        <w:snapToGrid w:val="0"/>
        <w:spacing w:line="360" w:lineRule="auto"/>
        <w:rPr>
          <w:rFonts w:ascii="宋体"/>
          <w:color w:val="000000" w:themeColor="text1"/>
          <w:sz w:val="24"/>
        </w:rPr>
      </w:pPr>
      <w:r w:rsidRPr="00D04C0F">
        <w:rPr>
          <w:rFonts w:ascii="宋体" w:hAnsi="宋体" w:hint="eastAsia"/>
          <w:b/>
          <w:bCs/>
          <w:color w:val="000000" w:themeColor="text1"/>
          <w:sz w:val="24"/>
        </w:rPr>
        <w:t xml:space="preserve"> 付款方式及期限</w:t>
      </w:r>
    </w:p>
    <w:p w:rsidR="005A16D8" w:rsidRPr="00D04C0F" w:rsidRDefault="00A42263" w:rsidP="00A42263">
      <w:pPr>
        <w:pStyle w:val="ab"/>
        <w:snapToGrid w:val="0"/>
        <w:spacing w:line="360" w:lineRule="auto"/>
        <w:ind w:firstLine="480"/>
        <w:rPr>
          <w:rFonts w:ascii="宋体"/>
          <w:color w:val="000000" w:themeColor="text1"/>
          <w:sz w:val="24"/>
        </w:rPr>
      </w:pPr>
      <w:r w:rsidRPr="00D04C0F">
        <w:rPr>
          <w:rFonts w:ascii="宋体" w:hAnsi="宋体" w:hint="eastAsia"/>
          <w:color w:val="000000" w:themeColor="text1"/>
          <w:sz w:val="24"/>
        </w:rPr>
        <w:t>耗材以甲方采购系统订单形式向乙方进行采购，订单中确认采购的耗材型号和数量，订单耗材到达甲方指定场所后。由甲方在</w:t>
      </w:r>
      <w:r w:rsidRPr="00D04C0F">
        <w:rPr>
          <w:rFonts w:ascii="宋体" w:hAnsi="宋体"/>
          <w:color w:val="000000" w:themeColor="text1"/>
          <w:sz w:val="24"/>
          <w:u w:val="single"/>
        </w:rPr>
        <w:t xml:space="preserve"> </w:t>
      </w:r>
      <w:r w:rsidRPr="00D04C0F">
        <w:rPr>
          <w:rFonts w:ascii="宋体" w:hAnsi="宋体" w:hint="eastAsia"/>
          <w:color w:val="000000" w:themeColor="text1"/>
          <w:sz w:val="24"/>
          <w:u w:val="single"/>
        </w:rPr>
        <w:t xml:space="preserve">     </w:t>
      </w:r>
      <w:proofErr w:type="gramStart"/>
      <w:r w:rsidRPr="00D04C0F">
        <w:rPr>
          <w:rFonts w:ascii="宋体" w:hAnsi="宋体" w:hint="eastAsia"/>
          <w:color w:val="000000" w:themeColor="text1"/>
          <w:sz w:val="24"/>
          <w:u w:val="single"/>
        </w:rPr>
        <w:t>个</w:t>
      </w:r>
      <w:proofErr w:type="gramEnd"/>
      <w:r w:rsidRPr="00D04C0F">
        <w:rPr>
          <w:rFonts w:ascii="宋体" w:hAnsi="宋体" w:hint="eastAsia"/>
          <w:color w:val="000000" w:themeColor="text1"/>
          <w:sz w:val="24"/>
          <w:u w:val="single"/>
        </w:rPr>
        <w:t>工作</w:t>
      </w:r>
      <w:r w:rsidRPr="00D04C0F">
        <w:rPr>
          <w:rFonts w:ascii="宋体" w:hAnsi="宋体" w:hint="eastAsia"/>
          <w:color w:val="000000" w:themeColor="text1"/>
          <w:sz w:val="24"/>
        </w:rPr>
        <w:t>日内对该批货物进行验收，验收合格后，乙方出具增值税专用发票以及下列材料给甲方，甲方在收到材料后</w:t>
      </w:r>
      <w:r w:rsidRPr="00D04C0F">
        <w:rPr>
          <w:rFonts w:ascii="宋体" w:hAnsi="宋体"/>
          <w:color w:val="000000" w:themeColor="text1"/>
          <w:sz w:val="24"/>
        </w:rPr>
        <w:t>30</w:t>
      </w:r>
      <w:r w:rsidRPr="00D04C0F">
        <w:rPr>
          <w:rFonts w:ascii="宋体" w:hAnsi="宋体" w:hint="eastAsia"/>
          <w:color w:val="000000" w:themeColor="text1"/>
          <w:sz w:val="24"/>
        </w:rPr>
        <w:t>天内付款本次订单总额的</w:t>
      </w:r>
      <w:r w:rsidRPr="00D04C0F">
        <w:rPr>
          <w:rFonts w:ascii="宋体" w:hAnsi="宋体"/>
          <w:color w:val="000000" w:themeColor="text1"/>
          <w:sz w:val="24"/>
        </w:rPr>
        <w:t>100%</w:t>
      </w:r>
      <w:r w:rsidRPr="00D04C0F">
        <w:rPr>
          <w:rFonts w:ascii="宋体" w:hAnsi="宋体" w:hint="eastAsia"/>
          <w:color w:val="000000" w:themeColor="text1"/>
          <w:sz w:val="24"/>
        </w:rPr>
        <w:t>。</w:t>
      </w:r>
    </w:p>
    <w:p w:rsidR="005A16D8" w:rsidRPr="00D04C0F" w:rsidRDefault="00A42263" w:rsidP="00A42263">
      <w:pPr>
        <w:pStyle w:val="ab"/>
        <w:numPr>
          <w:ilvl w:val="0"/>
          <w:numId w:val="8"/>
        </w:numPr>
        <w:tabs>
          <w:tab w:val="left" w:pos="915"/>
        </w:tabs>
        <w:spacing w:line="360" w:lineRule="auto"/>
        <w:ind w:firstLineChars="0"/>
        <w:rPr>
          <w:rFonts w:ascii="宋体"/>
          <w:color w:val="000000" w:themeColor="text1"/>
          <w:sz w:val="24"/>
        </w:rPr>
      </w:pPr>
      <w:r w:rsidRPr="00D04C0F">
        <w:rPr>
          <w:rFonts w:ascii="宋体" w:hAnsi="宋体" w:hint="eastAsia"/>
          <w:color w:val="000000" w:themeColor="text1"/>
          <w:sz w:val="24"/>
        </w:rPr>
        <w:t>合格的增值税专用发票（开票项目内容为产品名称）。</w:t>
      </w:r>
    </w:p>
    <w:p w:rsidR="005A16D8" w:rsidRPr="00D04C0F" w:rsidRDefault="005A16D8" w:rsidP="00A42263">
      <w:pPr>
        <w:snapToGrid w:val="0"/>
        <w:spacing w:line="360" w:lineRule="auto"/>
        <w:ind w:firstLineChars="200" w:firstLine="480"/>
        <w:rPr>
          <w:rFonts w:ascii="宋体"/>
          <w:color w:val="000000" w:themeColor="text1"/>
          <w:sz w:val="24"/>
        </w:rPr>
      </w:pPr>
    </w:p>
    <w:p w:rsidR="005A16D8" w:rsidRPr="00D04C0F" w:rsidRDefault="00A42263" w:rsidP="00A42263">
      <w:pPr>
        <w:snapToGrid w:val="0"/>
        <w:spacing w:line="360" w:lineRule="auto"/>
        <w:rPr>
          <w:rFonts w:ascii="宋体"/>
          <w:b/>
          <w:bCs/>
          <w:color w:val="000000" w:themeColor="text1"/>
          <w:sz w:val="24"/>
        </w:rPr>
      </w:pPr>
      <w:r w:rsidRPr="00D04C0F">
        <w:rPr>
          <w:rFonts w:ascii="宋体" w:hAnsi="宋体" w:hint="eastAsia"/>
          <w:b/>
          <w:bCs/>
          <w:color w:val="000000" w:themeColor="text1"/>
          <w:sz w:val="24"/>
        </w:rPr>
        <w:t>第四条</w:t>
      </w:r>
      <w:r w:rsidRPr="00D04C0F">
        <w:rPr>
          <w:rFonts w:ascii="宋体" w:hAnsi="宋体"/>
          <w:b/>
          <w:bCs/>
          <w:color w:val="000000" w:themeColor="text1"/>
          <w:sz w:val="24"/>
        </w:rPr>
        <w:t xml:space="preserve">  </w:t>
      </w:r>
      <w:r w:rsidRPr="00D04C0F">
        <w:rPr>
          <w:rFonts w:ascii="宋体" w:hAnsi="宋体" w:hint="eastAsia"/>
          <w:b/>
          <w:bCs/>
          <w:color w:val="000000" w:themeColor="text1"/>
          <w:sz w:val="24"/>
        </w:rPr>
        <w:t>货物包装</w:t>
      </w:r>
    </w:p>
    <w:p w:rsidR="005A16D8" w:rsidRPr="00D04C0F" w:rsidRDefault="00A42263" w:rsidP="00A42263">
      <w:pPr>
        <w:snapToGrid w:val="0"/>
        <w:spacing w:line="360" w:lineRule="auto"/>
        <w:ind w:firstLineChars="200" w:firstLine="480"/>
        <w:rPr>
          <w:rFonts w:ascii="宋体"/>
          <w:color w:val="000000" w:themeColor="text1"/>
          <w:sz w:val="24"/>
        </w:rPr>
      </w:pPr>
      <w:r w:rsidRPr="00D04C0F">
        <w:rPr>
          <w:rFonts w:ascii="宋体" w:hAnsi="宋体" w:hint="eastAsia"/>
          <w:color w:val="000000" w:themeColor="text1"/>
          <w:sz w:val="24"/>
        </w:rPr>
        <w:lastRenderedPageBreak/>
        <w:t>货物应包装完好，适宜长途运输，防潮湿、防震，乙方对因包装上没有采取适当预防措施而引起的破损和损失负责。</w:t>
      </w:r>
    </w:p>
    <w:p w:rsidR="005A16D8" w:rsidRPr="00D04C0F" w:rsidRDefault="005A16D8" w:rsidP="00A42263">
      <w:pPr>
        <w:snapToGrid w:val="0"/>
        <w:spacing w:line="360" w:lineRule="auto"/>
        <w:ind w:firstLineChars="200" w:firstLine="480"/>
        <w:rPr>
          <w:rFonts w:ascii="宋体"/>
          <w:color w:val="000000" w:themeColor="text1"/>
          <w:sz w:val="24"/>
        </w:rPr>
      </w:pPr>
    </w:p>
    <w:p w:rsidR="005A16D8" w:rsidRPr="00D04C0F" w:rsidRDefault="00A42263" w:rsidP="00A42263">
      <w:pPr>
        <w:snapToGrid w:val="0"/>
        <w:spacing w:line="360" w:lineRule="auto"/>
        <w:rPr>
          <w:rFonts w:ascii="宋体"/>
          <w:color w:val="000000" w:themeColor="text1"/>
          <w:sz w:val="24"/>
        </w:rPr>
      </w:pPr>
      <w:r w:rsidRPr="00D04C0F">
        <w:rPr>
          <w:rFonts w:ascii="宋体" w:hAnsi="宋体" w:hint="eastAsia"/>
          <w:b/>
          <w:bCs/>
          <w:color w:val="000000" w:themeColor="text1"/>
          <w:sz w:val="24"/>
        </w:rPr>
        <w:t>第五条</w:t>
      </w:r>
      <w:r w:rsidRPr="00D04C0F">
        <w:rPr>
          <w:rFonts w:ascii="宋体" w:hAnsi="宋体"/>
          <w:b/>
          <w:bCs/>
          <w:color w:val="000000" w:themeColor="text1"/>
          <w:sz w:val="24"/>
        </w:rPr>
        <w:t xml:space="preserve">  </w:t>
      </w:r>
      <w:r w:rsidRPr="00D04C0F">
        <w:rPr>
          <w:rFonts w:ascii="宋体" w:hAnsi="宋体" w:hint="eastAsia"/>
          <w:b/>
          <w:bCs/>
          <w:color w:val="000000" w:themeColor="text1"/>
          <w:sz w:val="24"/>
        </w:rPr>
        <w:t>售后服务</w:t>
      </w:r>
    </w:p>
    <w:p w:rsidR="005A16D8" w:rsidRPr="00D04C0F" w:rsidRDefault="00A42263" w:rsidP="00A42263">
      <w:pPr>
        <w:snapToGrid w:val="0"/>
        <w:spacing w:line="360" w:lineRule="auto"/>
        <w:rPr>
          <w:rFonts w:ascii="宋体"/>
          <w:color w:val="000000" w:themeColor="text1"/>
          <w:sz w:val="24"/>
        </w:rPr>
      </w:pPr>
      <w:r w:rsidRPr="00D04C0F">
        <w:rPr>
          <w:rFonts w:ascii="宋体" w:hAnsi="宋体"/>
          <w:color w:val="000000" w:themeColor="text1"/>
          <w:sz w:val="24"/>
        </w:rPr>
        <w:t>1</w:t>
      </w:r>
      <w:r w:rsidRPr="00D04C0F">
        <w:rPr>
          <w:rFonts w:ascii="宋体" w:hAnsi="宋体" w:hint="eastAsia"/>
          <w:color w:val="000000" w:themeColor="text1"/>
          <w:sz w:val="24"/>
        </w:rPr>
        <w:t>、乙方将设立专职维护人员，</w:t>
      </w:r>
      <w:r w:rsidRPr="00D04C0F">
        <w:rPr>
          <w:rFonts w:hint="eastAsia"/>
          <w:color w:val="000000" w:themeColor="text1"/>
          <w:sz w:val="24"/>
        </w:rPr>
        <w:t>甲方联系乙方，乙方应在</w:t>
      </w:r>
      <w:r w:rsidRPr="00D04C0F">
        <w:rPr>
          <w:color w:val="000000" w:themeColor="text1"/>
          <w:sz w:val="24"/>
        </w:rPr>
        <w:t>2</w:t>
      </w:r>
      <w:r w:rsidRPr="00D04C0F">
        <w:rPr>
          <w:rFonts w:hint="eastAsia"/>
          <w:color w:val="000000" w:themeColor="text1"/>
          <w:sz w:val="24"/>
        </w:rPr>
        <w:t>小时内进行响应，并指导解决故障，如无法解决，乙方最迟应在故障发生次日到达现场并保证解决</w:t>
      </w:r>
      <w:r w:rsidRPr="00D04C0F">
        <w:rPr>
          <w:rFonts w:ascii="宋体" w:hAnsi="宋体" w:hint="eastAsia"/>
          <w:color w:val="000000" w:themeColor="text1"/>
          <w:sz w:val="24"/>
        </w:rPr>
        <w:t>。</w:t>
      </w:r>
    </w:p>
    <w:p w:rsidR="005A16D8" w:rsidRPr="00D04C0F" w:rsidRDefault="005A16D8" w:rsidP="00A42263">
      <w:pPr>
        <w:snapToGrid w:val="0"/>
        <w:spacing w:line="360" w:lineRule="auto"/>
        <w:ind w:firstLineChars="200" w:firstLine="480"/>
        <w:rPr>
          <w:rFonts w:ascii="宋体"/>
          <w:color w:val="000000" w:themeColor="text1"/>
          <w:sz w:val="24"/>
        </w:rPr>
      </w:pPr>
    </w:p>
    <w:p w:rsidR="005A16D8" w:rsidRPr="00D04C0F" w:rsidRDefault="00A42263" w:rsidP="00A42263">
      <w:pPr>
        <w:snapToGrid w:val="0"/>
        <w:spacing w:line="360" w:lineRule="auto"/>
        <w:rPr>
          <w:rFonts w:ascii="宋体"/>
          <w:b/>
          <w:color w:val="000000" w:themeColor="text1"/>
          <w:sz w:val="24"/>
        </w:rPr>
      </w:pPr>
      <w:r w:rsidRPr="00D04C0F">
        <w:rPr>
          <w:rFonts w:ascii="宋体" w:hAnsi="宋体" w:hint="eastAsia"/>
          <w:b/>
          <w:color w:val="000000" w:themeColor="text1"/>
          <w:sz w:val="24"/>
        </w:rPr>
        <w:t>第六条</w:t>
      </w:r>
      <w:r w:rsidRPr="00D04C0F">
        <w:rPr>
          <w:rFonts w:ascii="宋体" w:hAnsi="宋体"/>
          <w:b/>
          <w:color w:val="000000" w:themeColor="text1"/>
          <w:sz w:val="24"/>
        </w:rPr>
        <w:t xml:space="preserve">  </w:t>
      </w:r>
      <w:r w:rsidRPr="00D04C0F">
        <w:rPr>
          <w:rFonts w:ascii="宋体" w:hAnsi="宋体" w:hint="eastAsia"/>
          <w:b/>
          <w:color w:val="000000" w:themeColor="text1"/>
          <w:sz w:val="24"/>
        </w:rPr>
        <w:t>违约责任</w:t>
      </w:r>
    </w:p>
    <w:p w:rsidR="005A16D8" w:rsidRPr="00D04C0F" w:rsidRDefault="00A42263" w:rsidP="00A42263">
      <w:pPr>
        <w:snapToGrid w:val="0"/>
        <w:spacing w:line="360" w:lineRule="auto"/>
        <w:rPr>
          <w:rFonts w:ascii="宋体"/>
          <w:color w:val="000000" w:themeColor="text1"/>
          <w:sz w:val="24"/>
        </w:rPr>
      </w:pPr>
      <w:r w:rsidRPr="00D04C0F">
        <w:rPr>
          <w:rFonts w:ascii="宋体" w:hAnsi="宋体" w:hint="eastAsia"/>
          <w:color w:val="000000" w:themeColor="text1"/>
          <w:sz w:val="24"/>
        </w:rPr>
        <w:t>１、乙方不能按本合同第二条的规定期限交货的，每逾期一天，甲方扣除订单金额的</w:t>
      </w:r>
      <w:r w:rsidRPr="00D04C0F">
        <w:rPr>
          <w:rFonts w:ascii="宋体" w:hAnsi="宋体"/>
          <w:color w:val="000000" w:themeColor="text1"/>
          <w:sz w:val="24"/>
        </w:rPr>
        <w:t>0.2%</w:t>
      </w:r>
      <w:r w:rsidRPr="00D04C0F">
        <w:rPr>
          <w:rFonts w:ascii="宋体" w:hAnsi="宋体" w:hint="eastAsia"/>
          <w:color w:val="000000" w:themeColor="text1"/>
          <w:sz w:val="24"/>
        </w:rPr>
        <w:t>作为违约金，违约金总额不超过订单总额的</w:t>
      </w:r>
      <w:r w:rsidRPr="00D04C0F">
        <w:rPr>
          <w:rFonts w:ascii="宋体" w:hAnsi="宋体"/>
          <w:color w:val="000000" w:themeColor="text1"/>
          <w:sz w:val="24"/>
        </w:rPr>
        <w:t>20%</w:t>
      </w:r>
      <w:r w:rsidRPr="00D04C0F">
        <w:rPr>
          <w:rFonts w:ascii="宋体" w:hAnsi="宋体" w:hint="eastAsia"/>
          <w:color w:val="000000" w:themeColor="text1"/>
          <w:sz w:val="24"/>
        </w:rPr>
        <w:t>。</w:t>
      </w:r>
    </w:p>
    <w:p w:rsidR="005A16D8" w:rsidRPr="00D04C0F" w:rsidRDefault="00A42263" w:rsidP="00A42263">
      <w:pPr>
        <w:snapToGrid w:val="0"/>
        <w:spacing w:line="360" w:lineRule="auto"/>
        <w:rPr>
          <w:rFonts w:ascii="宋体"/>
          <w:color w:val="000000" w:themeColor="text1"/>
          <w:sz w:val="24"/>
        </w:rPr>
      </w:pPr>
      <w:r w:rsidRPr="00D04C0F">
        <w:rPr>
          <w:rFonts w:ascii="宋体" w:hAnsi="宋体" w:hint="eastAsia"/>
          <w:color w:val="000000" w:themeColor="text1"/>
          <w:sz w:val="24"/>
        </w:rPr>
        <w:t>２、甲方不能按本合同规定日期付款，每逾期一天，需支付乙方订单总额的</w:t>
      </w:r>
      <w:r w:rsidRPr="00D04C0F">
        <w:rPr>
          <w:rFonts w:ascii="宋体" w:hAnsi="宋体"/>
          <w:color w:val="000000" w:themeColor="text1"/>
          <w:sz w:val="24"/>
        </w:rPr>
        <w:t>0.2%</w:t>
      </w:r>
      <w:r w:rsidRPr="00D04C0F">
        <w:rPr>
          <w:rFonts w:ascii="宋体" w:hAnsi="宋体" w:hint="eastAsia"/>
          <w:color w:val="000000" w:themeColor="text1"/>
          <w:sz w:val="24"/>
        </w:rPr>
        <w:t>作为违约金，违约金总额不超过订单总额的</w:t>
      </w:r>
      <w:r w:rsidRPr="00D04C0F">
        <w:rPr>
          <w:rFonts w:ascii="宋体" w:hAnsi="宋体"/>
          <w:color w:val="000000" w:themeColor="text1"/>
          <w:sz w:val="24"/>
        </w:rPr>
        <w:t>20%</w:t>
      </w:r>
      <w:r w:rsidRPr="00D04C0F">
        <w:rPr>
          <w:rFonts w:ascii="宋体" w:hAnsi="宋体" w:hint="eastAsia"/>
          <w:color w:val="000000" w:themeColor="text1"/>
          <w:sz w:val="24"/>
        </w:rPr>
        <w:t>。</w:t>
      </w:r>
    </w:p>
    <w:p w:rsidR="005A16D8" w:rsidRPr="00D04C0F" w:rsidRDefault="00A42263" w:rsidP="00A42263">
      <w:pPr>
        <w:snapToGrid w:val="0"/>
        <w:spacing w:line="360" w:lineRule="auto"/>
        <w:rPr>
          <w:rFonts w:ascii="宋体"/>
          <w:b/>
          <w:color w:val="000000" w:themeColor="text1"/>
          <w:sz w:val="24"/>
        </w:rPr>
      </w:pPr>
      <w:r w:rsidRPr="00D04C0F">
        <w:rPr>
          <w:rFonts w:ascii="宋体" w:hAnsi="宋体" w:hint="eastAsia"/>
          <w:b/>
          <w:color w:val="000000" w:themeColor="text1"/>
          <w:sz w:val="24"/>
        </w:rPr>
        <w:t>第七条</w:t>
      </w:r>
      <w:r w:rsidRPr="00D04C0F">
        <w:rPr>
          <w:rFonts w:ascii="宋体" w:hAnsi="宋体"/>
          <w:b/>
          <w:color w:val="000000" w:themeColor="text1"/>
          <w:sz w:val="24"/>
        </w:rPr>
        <w:t xml:space="preserve">  </w:t>
      </w:r>
      <w:r w:rsidRPr="00D04C0F">
        <w:rPr>
          <w:rFonts w:ascii="宋体" w:hAnsi="宋体" w:hint="eastAsia"/>
          <w:b/>
          <w:color w:val="000000" w:themeColor="text1"/>
          <w:sz w:val="24"/>
        </w:rPr>
        <w:t>其他</w:t>
      </w:r>
    </w:p>
    <w:p w:rsidR="005A16D8" w:rsidRPr="00D04C0F" w:rsidRDefault="00A42263" w:rsidP="00A42263">
      <w:pPr>
        <w:spacing w:line="360" w:lineRule="auto"/>
        <w:rPr>
          <w:color w:val="000000" w:themeColor="text1"/>
          <w:sz w:val="24"/>
        </w:rPr>
      </w:pPr>
      <w:r w:rsidRPr="00D04C0F">
        <w:rPr>
          <w:color w:val="000000" w:themeColor="text1"/>
          <w:sz w:val="24"/>
        </w:rPr>
        <w:t>1</w:t>
      </w:r>
      <w:r w:rsidRPr="00D04C0F">
        <w:rPr>
          <w:rFonts w:hint="eastAsia"/>
          <w:color w:val="000000" w:themeColor="text1"/>
          <w:sz w:val="24"/>
        </w:rPr>
        <w:t>、本合同自双方盖章之日起生效，有效期一年。在合同执行期间，任何一方均不得擅自变更或解除合同。如需提前终止本协议或对原协议内容服务有变更，需要提前一个月协商并以书面的方式变更协议。</w:t>
      </w:r>
    </w:p>
    <w:p w:rsidR="005A16D8" w:rsidRPr="00D04C0F" w:rsidRDefault="00A42263" w:rsidP="00A42263">
      <w:pPr>
        <w:spacing w:line="440" w:lineRule="exact"/>
        <w:rPr>
          <w:color w:val="000000" w:themeColor="text1"/>
          <w:sz w:val="24"/>
        </w:rPr>
      </w:pPr>
      <w:r w:rsidRPr="00D04C0F">
        <w:rPr>
          <w:color w:val="000000" w:themeColor="text1"/>
          <w:sz w:val="24"/>
        </w:rPr>
        <w:t>2</w:t>
      </w:r>
      <w:r w:rsidRPr="00D04C0F">
        <w:rPr>
          <w:rFonts w:hint="eastAsia"/>
          <w:color w:val="000000" w:themeColor="text1"/>
          <w:sz w:val="24"/>
        </w:rPr>
        <w:t>、本合同一式三份，甲方</w:t>
      </w:r>
      <w:r w:rsidRPr="00D04C0F">
        <w:rPr>
          <w:color w:val="000000" w:themeColor="text1"/>
          <w:sz w:val="24"/>
        </w:rPr>
        <w:t>持有</w:t>
      </w:r>
      <w:r w:rsidRPr="00D04C0F">
        <w:rPr>
          <w:rFonts w:hint="eastAsia"/>
          <w:color w:val="000000" w:themeColor="text1"/>
          <w:sz w:val="24"/>
        </w:rPr>
        <w:t>贰</w:t>
      </w:r>
      <w:r w:rsidRPr="00D04C0F">
        <w:rPr>
          <w:color w:val="000000" w:themeColor="text1"/>
          <w:sz w:val="24"/>
        </w:rPr>
        <w:t>份、</w:t>
      </w:r>
      <w:r w:rsidRPr="00D04C0F">
        <w:rPr>
          <w:rFonts w:hint="eastAsia"/>
          <w:color w:val="000000" w:themeColor="text1"/>
          <w:sz w:val="24"/>
        </w:rPr>
        <w:t>乙方</w:t>
      </w:r>
      <w:r w:rsidRPr="00D04C0F">
        <w:rPr>
          <w:color w:val="000000" w:themeColor="text1"/>
          <w:sz w:val="24"/>
        </w:rPr>
        <w:t>持有</w:t>
      </w:r>
      <w:r w:rsidRPr="00D04C0F">
        <w:rPr>
          <w:rFonts w:hint="eastAsia"/>
          <w:color w:val="000000" w:themeColor="text1"/>
          <w:sz w:val="24"/>
        </w:rPr>
        <w:t>一</w:t>
      </w:r>
      <w:r w:rsidRPr="00D04C0F">
        <w:rPr>
          <w:color w:val="000000" w:themeColor="text1"/>
          <w:sz w:val="24"/>
        </w:rPr>
        <w:t>份</w:t>
      </w:r>
      <w:r w:rsidRPr="00D04C0F">
        <w:rPr>
          <w:rFonts w:hint="eastAsia"/>
          <w:color w:val="000000" w:themeColor="text1"/>
          <w:sz w:val="24"/>
        </w:rPr>
        <w:t>；</w:t>
      </w:r>
    </w:p>
    <w:p w:rsidR="005A16D8" w:rsidRPr="00D04C0F" w:rsidRDefault="00A42263" w:rsidP="00A42263">
      <w:pPr>
        <w:spacing w:line="440" w:lineRule="exact"/>
        <w:rPr>
          <w:color w:val="000000" w:themeColor="text1"/>
          <w:sz w:val="24"/>
        </w:rPr>
      </w:pPr>
      <w:r w:rsidRPr="00D04C0F">
        <w:rPr>
          <w:color w:val="000000" w:themeColor="text1"/>
          <w:sz w:val="24"/>
        </w:rPr>
        <w:t>3</w:t>
      </w:r>
      <w:r w:rsidRPr="00D04C0F">
        <w:rPr>
          <w:rFonts w:hint="eastAsia"/>
          <w:color w:val="000000" w:themeColor="text1"/>
          <w:sz w:val="24"/>
        </w:rPr>
        <w:t>、本合同未尽事宜以昆山农商银行社保卡</w:t>
      </w:r>
      <w:r w:rsidRPr="00D04C0F">
        <w:rPr>
          <w:color w:val="000000" w:themeColor="text1"/>
          <w:sz w:val="24"/>
        </w:rPr>
        <w:t>制卡耗材</w:t>
      </w:r>
      <w:r w:rsidRPr="00D04C0F">
        <w:rPr>
          <w:rFonts w:hint="eastAsia"/>
          <w:color w:val="000000" w:themeColor="text1"/>
          <w:sz w:val="24"/>
        </w:rPr>
        <w:t>招标</w:t>
      </w:r>
      <w:r w:rsidRPr="00D04C0F">
        <w:rPr>
          <w:rFonts w:ascii="宋体" w:hAnsi="宋体" w:hint="eastAsia"/>
          <w:color w:val="000000" w:themeColor="text1"/>
          <w:sz w:val="24"/>
        </w:rPr>
        <w:t>采购中</w:t>
      </w:r>
      <w:r w:rsidRPr="00D04C0F">
        <w:rPr>
          <w:rFonts w:hint="eastAsia"/>
          <w:color w:val="000000" w:themeColor="text1"/>
          <w:sz w:val="24"/>
        </w:rPr>
        <w:t>投标文件内容为准，其他未尽事宜，甲乙双方友好协商解决。协商不成，任何一方均可向甲方所在人民法院提起诉讼。</w:t>
      </w:r>
    </w:p>
    <w:p w:rsidR="005A16D8" w:rsidRPr="00D04C0F" w:rsidRDefault="005A16D8" w:rsidP="00A42263">
      <w:pPr>
        <w:snapToGrid w:val="0"/>
        <w:spacing w:line="360" w:lineRule="auto"/>
        <w:rPr>
          <w:rFonts w:ascii="宋体"/>
          <w:b/>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A42263" w:rsidP="00A42263">
      <w:pPr>
        <w:snapToGrid w:val="0"/>
        <w:spacing w:line="360" w:lineRule="auto"/>
        <w:jc w:val="left"/>
        <w:rPr>
          <w:rFonts w:ascii="宋体" w:hAnsi="宋体"/>
          <w:color w:val="000000" w:themeColor="text1"/>
          <w:sz w:val="24"/>
        </w:rPr>
      </w:pPr>
      <w:r w:rsidRPr="00D04C0F">
        <w:rPr>
          <w:rFonts w:ascii="宋体" w:hAnsi="宋体" w:hint="eastAsia"/>
          <w:color w:val="000000" w:themeColor="text1"/>
          <w:sz w:val="24"/>
        </w:rPr>
        <w:t>以下为盖章页：</w:t>
      </w:r>
    </w:p>
    <w:p w:rsidR="005A16D8" w:rsidRPr="00D04C0F" w:rsidRDefault="00A42263" w:rsidP="00A42263">
      <w:pPr>
        <w:snapToGrid w:val="0"/>
        <w:spacing w:line="360" w:lineRule="auto"/>
        <w:jc w:val="left"/>
        <w:rPr>
          <w:rFonts w:ascii="宋体" w:hAnsi="宋体"/>
          <w:color w:val="000000" w:themeColor="text1"/>
          <w:sz w:val="24"/>
        </w:rPr>
      </w:pPr>
      <w:r w:rsidRPr="00D04C0F">
        <w:rPr>
          <w:rFonts w:ascii="宋体" w:hAnsi="宋体" w:hint="eastAsia"/>
          <w:color w:val="000000" w:themeColor="text1"/>
          <w:sz w:val="24"/>
        </w:rPr>
        <w:t>甲方（盖章）：</w:t>
      </w:r>
    </w:p>
    <w:p w:rsidR="005A16D8" w:rsidRPr="00D04C0F" w:rsidRDefault="00A42263" w:rsidP="00A42263">
      <w:pPr>
        <w:snapToGrid w:val="0"/>
        <w:spacing w:line="360" w:lineRule="auto"/>
        <w:jc w:val="left"/>
        <w:rPr>
          <w:rFonts w:ascii="宋体" w:hAnsi="宋体"/>
          <w:color w:val="000000" w:themeColor="text1"/>
          <w:sz w:val="24"/>
        </w:rPr>
      </w:pPr>
      <w:r w:rsidRPr="00D04C0F">
        <w:rPr>
          <w:rFonts w:ascii="宋体" w:hAnsi="宋体" w:hint="eastAsia"/>
          <w:color w:val="000000" w:themeColor="text1"/>
          <w:sz w:val="24"/>
        </w:rPr>
        <w:t>法定签字（盖章）：</w:t>
      </w:r>
    </w:p>
    <w:p w:rsidR="005A16D8" w:rsidRPr="00D04C0F" w:rsidRDefault="00A42263" w:rsidP="00A42263">
      <w:pPr>
        <w:snapToGrid w:val="0"/>
        <w:spacing w:line="360" w:lineRule="auto"/>
        <w:jc w:val="left"/>
        <w:rPr>
          <w:rFonts w:ascii="宋体" w:hAnsi="宋体"/>
          <w:color w:val="000000" w:themeColor="text1"/>
          <w:sz w:val="24"/>
        </w:rPr>
      </w:pPr>
      <w:r w:rsidRPr="00D04C0F">
        <w:rPr>
          <w:rFonts w:ascii="宋体" w:hAnsi="宋体" w:hint="eastAsia"/>
          <w:color w:val="000000" w:themeColor="text1"/>
          <w:sz w:val="24"/>
        </w:rPr>
        <w:t>日期：</w:t>
      </w: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5A16D8" w:rsidP="00A42263">
      <w:pPr>
        <w:snapToGrid w:val="0"/>
        <w:spacing w:line="360" w:lineRule="auto"/>
        <w:jc w:val="left"/>
        <w:rPr>
          <w:rFonts w:ascii="宋体" w:hAnsi="宋体"/>
          <w:color w:val="000000" w:themeColor="text1"/>
          <w:sz w:val="24"/>
        </w:rPr>
      </w:pPr>
    </w:p>
    <w:p w:rsidR="005A16D8" w:rsidRPr="00D04C0F" w:rsidRDefault="00A42263" w:rsidP="00A42263">
      <w:pPr>
        <w:snapToGrid w:val="0"/>
        <w:spacing w:line="360" w:lineRule="auto"/>
        <w:jc w:val="left"/>
        <w:rPr>
          <w:rFonts w:ascii="宋体"/>
          <w:color w:val="000000" w:themeColor="text1"/>
          <w:sz w:val="24"/>
        </w:rPr>
      </w:pPr>
      <w:r w:rsidRPr="00D04C0F">
        <w:rPr>
          <w:rFonts w:ascii="宋体" w:hAnsi="宋体"/>
          <w:color w:val="000000" w:themeColor="text1"/>
          <w:sz w:val="24"/>
        </w:rPr>
        <w:t xml:space="preserve">                         </w:t>
      </w:r>
    </w:p>
    <w:p w:rsidR="005A16D8" w:rsidRPr="00D04C0F" w:rsidRDefault="00A42263" w:rsidP="00A42263">
      <w:pPr>
        <w:snapToGrid w:val="0"/>
        <w:spacing w:line="360" w:lineRule="auto"/>
        <w:rPr>
          <w:rFonts w:ascii="宋体"/>
          <w:color w:val="000000" w:themeColor="text1"/>
          <w:sz w:val="24"/>
        </w:rPr>
      </w:pPr>
      <w:r w:rsidRPr="00D04C0F">
        <w:rPr>
          <w:rFonts w:ascii="宋体" w:hAnsi="宋体" w:hint="eastAsia"/>
          <w:color w:val="000000" w:themeColor="text1"/>
          <w:sz w:val="24"/>
        </w:rPr>
        <w:t>乙方（盖章）：</w:t>
      </w:r>
    </w:p>
    <w:p w:rsidR="005A16D8" w:rsidRPr="00D04C0F" w:rsidRDefault="00A42263" w:rsidP="00A42263">
      <w:pPr>
        <w:snapToGrid w:val="0"/>
        <w:spacing w:line="360" w:lineRule="auto"/>
        <w:jc w:val="left"/>
        <w:rPr>
          <w:rFonts w:ascii="宋体" w:hAnsi="宋体"/>
          <w:color w:val="000000" w:themeColor="text1"/>
          <w:sz w:val="24"/>
        </w:rPr>
      </w:pPr>
      <w:r w:rsidRPr="00D04C0F">
        <w:rPr>
          <w:rFonts w:ascii="宋体" w:hAnsi="宋体" w:hint="eastAsia"/>
          <w:color w:val="000000" w:themeColor="text1"/>
          <w:sz w:val="24"/>
        </w:rPr>
        <w:t>法定签字（盖章）：</w:t>
      </w:r>
    </w:p>
    <w:p w:rsidR="005A16D8" w:rsidRPr="00D04C0F" w:rsidRDefault="00A42263" w:rsidP="00A42263">
      <w:pPr>
        <w:snapToGrid w:val="0"/>
        <w:spacing w:line="360" w:lineRule="auto"/>
        <w:jc w:val="left"/>
        <w:rPr>
          <w:rFonts w:ascii="宋体" w:hAnsi="宋体"/>
          <w:color w:val="000000" w:themeColor="text1"/>
          <w:sz w:val="24"/>
        </w:rPr>
      </w:pPr>
      <w:r w:rsidRPr="00D04C0F">
        <w:rPr>
          <w:rFonts w:ascii="宋体" w:hAnsi="宋体" w:hint="eastAsia"/>
          <w:color w:val="000000" w:themeColor="text1"/>
          <w:sz w:val="24"/>
        </w:rPr>
        <w:t>日期：</w:t>
      </w:r>
    </w:p>
    <w:p w:rsidR="005A16D8" w:rsidRPr="00D04C0F" w:rsidRDefault="005A16D8" w:rsidP="00A42263">
      <w:pPr>
        <w:rPr>
          <w:color w:val="000000" w:themeColor="text1"/>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color w:val="000000" w:themeColor="text1"/>
          <w:sz w:val="28"/>
          <w:szCs w:val="28"/>
        </w:rPr>
      </w:pPr>
    </w:p>
    <w:p w:rsidR="005A16D8" w:rsidRPr="00D04C0F" w:rsidRDefault="005A16D8" w:rsidP="00A42263">
      <w:pPr>
        <w:widowControl/>
        <w:jc w:val="left"/>
        <w:rPr>
          <w:rFonts w:ascii="仿宋_GB2312" w:eastAsia="仿宋_GB2312" w:hAnsi="宋体"/>
          <w:color w:val="000000" w:themeColor="text1"/>
          <w:sz w:val="28"/>
          <w:szCs w:val="28"/>
        </w:rPr>
      </w:pPr>
    </w:p>
    <w:p w:rsidR="005A16D8" w:rsidRPr="00D04C0F" w:rsidRDefault="00A42263" w:rsidP="00A42263">
      <w:pPr>
        <w:snapToGrid w:val="0"/>
        <w:spacing w:line="360" w:lineRule="auto"/>
        <w:outlineLvl w:val="1"/>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附件6：《供应商反腐败/反贿赂承诺书》</w:t>
      </w:r>
    </w:p>
    <w:p w:rsidR="005A16D8" w:rsidRPr="00D04C0F" w:rsidRDefault="005A16D8" w:rsidP="00A42263">
      <w:pPr>
        <w:jc w:val="center"/>
        <w:rPr>
          <w:rFonts w:ascii="仿宋_GB2312" w:eastAsia="仿宋_GB2312" w:hAnsi="宋体"/>
          <w:color w:val="000000" w:themeColor="text1"/>
          <w:sz w:val="28"/>
          <w:szCs w:val="28"/>
        </w:rPr>
      </w:pPr>
    </w:p>
    <w:p w:rsidR="005A16D8" w:rsidRPr="00D04C0F" w:rsidRDefault="00A42263" w:rsidP="00A42263">
      <w:pPr>
        <w:jc w:val="center"/>
        <w:rPr>
          <w:rFonts w:ascii="仿宋_GB2312" w:eastAsia="仿宋_GB2312" w:hAnsi="仿宋"/>
          <w:color w:val="000000" w:themeColor="text1"/>
          <w:sz w:val="28"/>
          <w:szCs w:val="28"/>
        </w:rPr>
      </w:pPr>
      <w:r w:rsidRPr="00D04C0F">
        <w:rPr>
          <w:rFonts w:ascii="仿宋_GB2312" w:eastAsia="仿宋_GB2312" w:hAnsi="仿宋" w:hint="eastAsia"/>
          <w:color w:val="000000" w:themeColor="text1"/>
          <w:sz w:val="28"/>
          <w:szCs w:val="28"/>
        </w:rPr>
        <w:t>供应商反腐败/反贿赂承诺书</w:t>
      </w:r>
    </w:p>
    <w:p w:rsidR="005A16D8" w:rsidRPr="00D04C0F" w:rsidRDefault="005A16D8" w:rsidP="00A42263">
      <w:pPr>
        <w:jc w:val="center"/>
        <w:rPr>
          <w:rFonts w:ascii="仿宋_GB2312" w:eastAsia="仿宋_GB2312" w:hAnsi="仿宋"/>
          <w:color w:val="000000" w:themeColor="text1"/>
          <w:sz w:val="28"/>
          <w:szCs w:val="28"/>
        </w:rPr>
      </w:pPr>
    </w:p>
    <w:p w:rsidR="005A16D8" w:rsidRPr="00D04C0F" w:rsidRDefault="00A42263" w:rsidP="00A42263">
      <w:pPr>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江苏昆山农村商业银行股份有限公司：</w:t>
      </w:r>
    </w:p>
    <w:p w:rsidR="005A16D8" w:rsidRPr="00D04C0F" w:rsidRDefault="00A42263" w:rsidP="00A42263">
      <w:pPr>
        <w:ind w:firstLineChars="200" w:firstLine="560"/>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5A16D8" w:rsidRPr="00D04C0F" w:rsidRDefault="00A42263" w:rsidP="00A42263">
      <w:pPr>
        <w:ind w:firstLineChars="200" w:firstLine="560"/>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5A16D8" w:rsidRPr="00D04C0F" w:rsidRDefault="00A42263" w:rsidP="00A42263">
      <w:pPr>
        <w:ind w:firstLineChars="200" w:firstLine="560"/>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5A16D8" w:rsidRPr="00D04C0F" w:rsidRDefault="00A42263" w:rsidP="00A42263">
      <w:pPr>
        <w:ind w:firstLineChars="200" w:firstLine="560"/>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3、本公司决不向贵行工作人员提供宴请、联谊活动、度假、旅游，以及到营业性娱乐场所消费。</w:t>
      </w:r>
    </w:p>
    <w:p w:rsidR="005A16D8" w:rsidRPr="00D04C0F" w:rsidRDefault="00A42263" w:rsidP="00A42263">
      <w:pPr>
        <w:ind w:firstLineChars="200" w:firstLine="560"/>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4、本公司决不为贵行工作人员安排工作，以及支付应由其个人自付的各种费用。</w:t>
      </w:r>
    </w:p>
    <w:p w:rsidR="005A16D8" w:rsidRPr="00D04C0F" w:rsidRDefault="00A42263" w:rsidP="00A42263">
      <w:pPr>
        <w:ind w:firstLineChars="200" w:firstLine="560"/>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5、若本公司发现贵行工作人员有违反</w:t>
      </w:r>
      <w:proofErr w:type="gramStart"/>
      <w:r w:rsidRPr="00D04C0F">
        <w:rPr>
          <w:rFonts w:ascii="仿宋_GB2312" w:eastAsia="仿宋_GB2312" w:hAnsi="宋体" w:hint="eastAsia"/>
          <w:color w:val="000000" w:themeColor="text1"/>
          <w:sz w:val="28"/>
          <w:szCs w:val="28"/>
        </w:rPr>
        <w:t>本承诺书行为</w:t>
      </w:r>
      <w:proofErr w:type="gramEnd"/>
      <w:r w:rsidRPr="00D04C0F">
        <w:rPr>
          <w:rFonts w:ascii="仿宋_GB2312" w:eastAsia="仿宋_GB2312" w:hAnsi="宋体" w:hint="eastAsia"/>
          <w:color w:val="000000" w:themeColor="text1"/>
          <w:sz w:val="28"/>
          <w:szCs w:val="28"/>
        </w:rPr>
        <w:t>倾向的，应及时提醒纠正并向贵行监督管理部门举报。</w:t>
      </w:r>
    </w:p>
    <w:p w:rsidR="005A16D8" w:rsidRPr="00D04C0F" w:rsidRDefault="00A42263" w:rsidP="00A42263">
      <w:pPr>
        <w:ind w:firstLineChars="200" w:firstLine="560"/>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6、如发现本公司违反承诺，经贵行监督管理部门认定违规事实后，按照下列规定进行处罚。</w:t>
      </w:r>
    </w:p>
    <w:p w:rsidR="005A16D8" w:rsidRPr="00D04C0F" w:rsidRDefault="00A42263" w:rsidP="00A42263">
      <w:pPr>
        <w:ind w:firstLineChars="200" w:firstLine="560"/>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（1）同意按照合作项目合同总金额的5%支付违约金。</w:t>
      </w:r>
    </w:p>
    <w:p w:rsidR="005A16D8" w:rsidRPr="00D04C0F" w:rsidRDefault="00A42263" w:rsidP="00A42263">
      <w:pPr>
        <w:ind w:firstLineChars="200" w:firstLine="560"/>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lastRenderedPageBreak/>
        <w:t>（2）同意贵行解除相关合同，由此造成贵行的损失概由本公司完全承担并赔偿。</w:t>
      </w:r>
    </w:p>
    <w:p w:rsidR="005A16D8" w:rsidRPr="00D04C0F" w:rsidRDefault="00A42263" w:rsidP="00A42263">
      <w:pPr>
        <w:ind w:firstLineChars="200" w:firstLine="560"/>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（3）承担由此产生的全部法律责任。</w:t>
      </w:r>
    </w:p>
    <w:p w:rsidR="005A16D8" w:rsidRPr="00D04C0F" w:rsidRDefault="005A16D8" w:rsidP="00A42263">
      <w:pPr>
        <w:ind w:firstLine="600"/>
        <w:rPr>
          <w:rFonts w:ascii="仿宋_GB2312" w:eastAsia="仿宋_GB2312" w:hAnsi="宋体"/>
          <w:color w:val="000000" w:themeColor="text1"/>
          <w:sz w:val="28"/>
          <w:szCs w:val="28"/>
        </w:rPr>
      </w:pPr>
    </w:p>
    <w:p w:rsidR="005A16D8" w:rsidRPr="00D04C0F" w:rsidRDefault="00A42263" w:rsidP="00A42263">
      <w:pPr>
        <w:ind w:firstLine="600"/>
        <w:jc w:val="right"/>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（公司加盖公章）</w:t>
      </w:r>
    </w:p>
    <w:p w:rsidR="005A16D8" w:rsidRPr="00D04C0F" w:rsidRDefault="00A42263" w:rsidP="00A42263">
      <w:pPr>
        <w:ind w:firstLine="600"/>
        <w:jc w:val="right"/>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 xml:space="preserve">法定代表人/有权签署人（签名或盖章）：           </w:t>
      </w:r>
    </w:p>
    <w:p w:rsidR="005A16D8" w:rsidRPr="006F49EE" w:rsidRDefault="00A42263" w:rsidP="00A42263">
      <w:pPr>
        <w:ind w:firstLine="600"/>
        <w:jc w:val="right"/>
        <w:rPr>
          <w:rFonts w:ascii="仿宋_GB2312" w:eastAsia="仿宋_GB2312" w:hAnsi="宋体"/>
          <w:color w:val="000000" w:themeColor="text1"/>
          <w:sz w:val="28"/>
          <w:szCs w:val="28"/>
        </w:rPr>
      </w:pPr>
      <w:r w:rsidRPr="00D04C0F">
        <w:rPr>
          <w:rFonts w:ascii="仿宋_GB2312" w:eastAsia="仿宋_GB2312" w:hAnsi="宋体" w:hint="eastAsia"/>
          <w:color w:val="000000" w:themeColor="text1"/>
          <w:sz w:val="28"/>
          <w:szCs w:val="28"/>
        </w:rPr>
        <w:t>日期：</w:t>
      </w:r>
      <w:r w:rsidRPr="006F49EE">
        <w:rPr>
          <w:rFonts w:ascii="仿宋_GB2312" w:eastAsia="仿宋_GB2312" w:hAnsi="宋体" w:hint="eastAsia"/>
          <w:color w:val="000000" w:themeColor="text1"/>
          <w:sz w:val="28"/>
          <w:szCs w:val="28"/>
        </w:rPr>
        <w:t xml:space="preserve">           </w:t>
      </w:r>
    </w:p>
    <w:p w:rsidR="005A16D8" w:rsidRPr="006F49EE" w:rsidRDefault="005A16D8" w:rsidP="00A42263">
      <w:pPr>
        <w:rPr>
          <w:color w:val="000000" w:themeColor="text1"/>
        </w:rPr>
      </w:pPr>
    </w:p>
    <w:sectPr w:rsidR="005A16D8" w:rsidRPr="006F49EE">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18542C"/>
    <w:multiLevelType w:val="singleLevel"/>
    <w:tmpl w:val="B118542C"/>
    <w:lvl w:ilvl="0">
      <w:start w:val="1"/>
      <w:numFmt w:val="chineseCounting"/>
      <w:suff w:val="nothing"/>
      <w:lvlText w:val="%1、"/>
      <w:lvlJc w:val="left"/>
      <w:rPr>
        <w:rFonts w:hint="eastAsia"/>
      </w:rPr>
    </w:lvl>
  </w:abstractNum>
  <w:abstractNum w:abstractNumId="1">
    <w:nsid w:val="FA4D99D3"/>
    <w:multiLevelType w:val="singleLevel"/>
    <w:tmpl w:val="FA4D99D3"/>
    <w:lvl w:ilvl="0">
      <w:start w:val="2"/>
      <w:numFmt w:val="decimal"/>
      <w:suff w:val="nothing"/>
      <w:lvlText w:val="%1、"/>
      <w:lvlJc w:val="left"/>
      <w:pPr>
        <w:ind w:left="698"/>
      </w:pPr>
      <w:rPr>
        <w:rFonts w:asciiTheme="minorEastAsia" w:eastAsiaTheme="minorEastAsia" w:hAnsiTheme="minorEastAsia" w:cstheme="minorEastAsia" w:hint="default"/>
        <w:b w:val="0"/>
        <w:bCs w:val="0"/>
        <w:color w:val="auto"/>
        <w:sz w:val="28"/>
        <w:szCs w:val="28"/>
      </w:rPr>
    </w:lvl>
  </w:abstractNum>
  <w:abstractNum w:abstractNumId="2">
    <w:nsid w:val="098307A6"/>
    <w:multiLevelType w:val="multilevel"/>
    <w:tmpl w:val="098307A6"/>
    <w:lvl w:ilvl="0">
      <w:start w:val="1"/>
      <w:numFmt w:val="decimal"/>
      <w:lvlText w:val="%1)"/>
      <w:lvlJc w:val="left"/>
      <w:pPr>
        <w:ind w:left="1335" w:hanging="420"/>
      </w:pPr>
      <w:rPr>
        <w:rFonts w:cs="Times New Roman"/>
      </w:rPr>
    </w:lvl>
    <w:lvl w:ilvl="1">
      <w:start w:val="1"/>
      <w:numFmt w:val="lowerLetter"/>
      <w:lvlText w:val="%2)"/>
      <w:lvlJc w:val="left"/>
      <w:pPr>
        <w:ind w:left="1755" w:hanging="420"/>
      </w:pPr>
      <w:rPr>
        <w:rFonts w:cs="Times New Roman"/>
      </w:rPr>
    </w:lvl>
    <w:lvl w:ilvl="2">
      <w:start w:val="1"/>
      <w:numFmt w:val="lowerRoman"/>
      <w:lvlText w:val="%3."/>
      <w:lvlJc w:val="right"/>
      <w:pPr>
        <w:ind w:left="2175" w:hanging="420"/>
      </w:pPr>
      <w:rPr>
        <w:rFonts w:cs="Times New Roman"/>
      </w:rPr>
    </w:lvl>
    <w:lvl w:ilvl="3">
      <w:start w:val="1"/>
      <w:numFmt w:val="decimal"/>
      <w:lvlText w:val="%4."/>
      <w:lvlJc w:val="left"/>
      <w:pPr>
        <w:ind w:left="2595" w:hanging="420"/>
      </w:pPr>
      <w:rPr>
        <w:rFonts w:cs="Times New Roman"/>
      </w:rPr>
    </w:lvl>
    <w:lvl w:ilvl="4">
      <w:start w:val="1"/>
      <w:numFmt w:val="lowerLetter"/>
      <w:lvlText w:val="%5)"/>
      <w:lvlJc w:val="left"/>
      <w:pPr>
        <w:ind w:left="3015" w:hanging="420"/>
      </w:pPr>
      <w:rPr>
        <w:rFonts w:cs="Times New Roman"/>
      </w:rPr>
    </w:lvl>
    <w:lvl w:ilvl="5">
      <w:start w:val="1"/>
      <w:numFmt w:val="lowerRoman"/>
      <w:lvlText w:val="%6."/>
      <w:lvlJc w:val="right"/>
      <w:pPr>
        <w:ind w:left="3435" w:hanging="420"/>
      </w:pPr>
      <w:rPr>
        <w:rFonts w:cs="Times New Roman"/>
      </w:rPr>
    </w:lvl>
    <w:lvl w:ilvl="6">
      <w:start w:val="1"/>
      <w:numFmt w:val="decimal"/>
      <w:lvlText w:val="%7."/>
      <w:lvlJc w:val="left"/>
      <w:pPr>
        <w:ind w:left="3855" w:hanging="420"/>
      </w:pPr>
      <w:rPr>
        <w:rFonts w:cs="Times New Roman"/>
      </w:rPr>
    </w:lvl>
    <w:lvl w:ilvl="7">
      <w:start w:val="1"/>
      <w:numFmt w:val="lowerLetter"/>
      <w:lvlText w:val="%8)"/>
      <w:lvlJc w:val="left"/>
      <w:pPr>
        <w:ind w:left="4275" w:hanging="420"/>
      </w:pPr>
      <w:rPr>
        <w:rFonts w:cs="Times New Roman"/>
      </w:rPr>
    </w:lvl>
    <w:lvl w:ilvl="8">
      <w:start w:val="1"/>
      <w:numFmt w:val="lowerRoman"/>
      <w:lvlText w:val="%9."/>
      <w:lvlJc w:val="right"/>
      <w:pPr>
        <w:ind w:left="4695" w:hanging="420"/>
      </w:pPr>
      <w:rPr>
        <w:rFonts w:cs="Times New Roman"/>
      </w:rPr>
    </w:lvl>
  </w:abstractNum>
  <w:abstractNum w:abstractNumId="3">
    <w:nsid w:val="10552D9D"/>
    <w:multiLevelType w:val="multilevel"/>
    <w:tmpl w:val="10552D9D"/>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39D56A93"/>
    <w:multiLevelType w:val="singleLevel"/>
    <w:tmpl w:val="39D56A93"/>
    <w:lvl w:ilvl="0">
      <w:start w:val="2"/>
      <w:numFmt w:val="chineseCounting"/>
      <w:lvlText w:val="第%1部分"/>
      <w:lvlJc w:val="left"/>
      <w:rPr>
        <w:rFonts w:hint="eastAsia"/>
      </w:rPr>
    </w:lvl>
  </w:abstractNum>
  <w:abstractNum w:abstractNumId="5">
    <w:nsid w:val="47BF2D29"/>
    <w:multiLevelType w:val="multilevel"/>
    <w:tmpl w:val="47BF2D29"/>
    <w:lvl w:ilvl="0">
      <w:start w:val="3"/>
      <w:numFmt w:val="japaneseCounting"/>
      <w:lvlText w:val="第%1条"/>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5279BCCF"/>
    <w:multiLevelType w:val="singleLevel"/>
    <w:tmpl w:val="5279BCCF"/>
    <w:lvl w:ilvl="0">
      <w:start w:val="1"/>
      <w:numFmt w:val="chineseCounting"/>
      <w:suff w:val="nothing"/>
      <w:lvlText w:val="%1、"/>
      <w:lvlJc w:val="left"/>
    </w:lvl>
  </w:abstractNum>
  <w:abstractNum w:abstractNumId="7">
    <w:nsid w:val="52F8447F"/>
    <w:multiLevelType w:val="hybridMultilevel"/>
    <w:tmpl w:val="6318E40C"/>
    <w:lvl w:ilvl="0" w:tplc="08169EB0">
      <w:start w:val="2"/>
      <w:numFmt w:val="japaneseCounting"/>
      <w:lvlText w:val="%1、"/>
      <w:lvlJc w:val="left"/>
      <w:pPr>
        <w:ind w:left="1298" w:hanging="600"/>
      </w:pPr>
      <w:rPr>
        <w:rFonts w:ascii="仿宋_GB2312" w:eastAsia="仿宋_GB2312" w:hAnsi="宋体" w:hint="default"/>
        <w:b w:val="0"/>
        <w:sz w:val="28"/>
      </w:r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8">
    <w:nsid w:val="60B66EF0"/>
    <w:multiLevelType w:val="multilevel"/>
    <w:tmpl w:val="60B66EF0"/>
    <w:lvl w:ilvl="0">
      <w:start w:val="1"/>
      <w:numFmt w:val="japaneseCounting"/>
      <w:lvlText w:val="第%1条"/>
      <w:lvlJc w:val="left"/>
      <w:pPr>
        <w:tabs>
          <w:tab w:val="left" w:pos="960"/>
        </w:tabs>
        <w:ind w:left="960" w:hanging="9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
  </w:num>
  <w:num w:numId="2">
    <w:abstractNumId w:val="0"/>
  </w:num>
  <w:num w:numId="3">
    <w:abstractNumId w:val="1"/>
  </w:num>
  <w:num w:numId="4">
    <w:abstractNumId w:val="6"/>
  </w:num>
  <w:num w:numId="5">
    <w:abstractNumId w:val="8"/>
  </w:num>
  <w:num w:numId="6">
    <w:abstractNumId w:val="3"/>
    <w:lvlOverride w:ilvl="0">
      <w:startOverride w:val="1"/>
    </w:lvlOverride>
  </w:num>
  <w:num w:numId="7">
    <w:abstractNumId w:val="5"/>
    <w:lvlOverride w:ilvl="0">
      <w:startOverride w:val="3"/>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E08D8"/>
    <w:rsid w:val="00007ACF"/>
    <w:rsid w:val="00011C92"/>
    <w:rsid w:val="00015BBD"/>
    <w:rsid w:val="00031815"/>
    <w:rsid w:val="00046A4D"/>
    <w:rsid w:val="00052AB8"/>
    <w:rsid w:val="00094D92"/>
    <w:rsid w:val="000975A0"/>
    <w:rsid w:val="000A153C"/>
    <w:rsid w:val="000A30E3"/>
    <w:rsid w:val="000D07F3"/>
    <w:rsid w:val="000D238C"/>
    <w:rsid w:val="000D47F1"/>
    <w:rsid w:val="00105D0D"/>
    <w:rsid w:val="00106B0F"/>
    <w:rsid w:val="00111C71"/>
    <w:rsid w:val="00131305"/>
    <w:rsid w:val="00146A17"/>
    <w:rsid w:val="00153BAD"/>
    <w:rsid w:val="001808E5"/>
    <w:rsid w:val="001A166F"/>
    <w:rsid w:val="001A7267"/>
    <w:rsid w:val="001C1F18"/>
    <w:rsid w:val="001C6678"/>
    <w:rsid w:val="001D0CED"/>
    <w:rsid w:val="001D2434"/>
    <w:rsid w:val="001D4125"/>
    <w:rsid w:val="001E0BEF"/>
    <w:rsid w:val="001E5F21"/>
    <w:rsid w:val="0021412E"/>
    <w:rsid w:val="00240D76"/>
    <w:rsid w:val="0025451C"/>
    <w:rsid w:val="002608ED"/>
    <w:rsid w:val="002938DA"/>
    <w:rsid w:val="002E3131"/>
    <w:rsid w:val="002E4CF7"/>
    <w:rsid w:val="00311FCF"/>
    <w:rsid w:val="00331625"/>
    <w:rsid w:val="003316D4"/>
    <w:rsid w:val="003352A6"/>
    <w:rsid w:val="00336469"/>
    <w:rsid w:val="00340346"/>
    <w:rsid w:val="00345EA1"/>
    <w:rsid w:val="00367DA5"/>
    <w:rsid w:val="00371B2D"/>
    <w:rsid w:val="00390048"/>
    <w:rsid w:val="00393834"/>
    <w:rsid w:val="003A4EA0"/>
    <w:rsid w:val="003B32D1"/>
    <w:rsid w:val="003C11D3"/>
    <w:rsid w:val="003C744F"/>
    <w:rsid w:val="00403BDE"/>
    <w:rsid w:val="004070A9"/>
    <w:rsid w:val="0043354C"/>
    <w:rsid w:val="00442978"/>
    <w:rsid w:val="00455A6C"/>
    <w:rsid w:val="00464925"/>
    <w:rsid w:val="00481E2D"/>
    <w:rsid w:val="004A1A9A"/>
    <w:rsid w:val="004B2E69"/>
    <w:rsid w:val="004C55CC"/>
    <w:rsid w:val="004E33F5"/>
    <w:rsid w:val="004E36A1"/>
    <w:rsid w:val="004E73AA"/>
    <w:rsid w:val="00513F9D"/>
    <w:rsid w:val="0051745A"/>
    <w:rsid w:val="00541C39"/>
    <w:rsid w:val="00552C8E"/>
    <w:rsid w:val="00583414"/>
    <w:rsid w:val="005930E4"/>
    <w:rsid w:val="005A16D8"/>
    <w:rsid w:val="005B096A"/>
    <w:rsid w:val="005C1224"/>
    <w:rsid w:val="00602E70"/>
    <w:rsid w:val="00633D07"/>
    <w:rsid w:val="00654A1F"/>
    <w:rsid w:val="006614A7"/>
    <w:rsid w:val="006D425A"/>
    <w:rsid w:val="006E1A4C"/>
    <w:rsid w:val="006E4854"/>
    <w:rsid w:val="006F49EE"/>
    <w:rsid w:val="006F65DB"/>
    <w:rsid w:val="006F6DED"/>
    <w:rsid w:val="0070058C"/>
    <w:rsid w:val="00703590"/>
    <w:rsid w:val="00713C4F"/>
    <w:rsid w:val="0074076E"/>
    <w:rsid w:val="00746982"/>
    <w:rsid w:val="00774AA5"/>
    <w:rsid w:val="00781446"/>
    <w:rsid w:val="00784085"/>
    <w:rsid w:val="007B035C"/>
    <w:rsid w:val="007C1D4B"/>
    <w:rsid w:val="007D12C9"/>
    <w:rsid w:val="008203F5"/>
    <w:rsid w:val="00837BD5"/>
    <w:rsid w:val="00850A0B"/>
    <w:rsid w:val="0085211E"/>
    <w:rsid w:val="008B0571"/>
    <w:rsid w:val="008D427F"/>
    <w:rsid w:val="008E1232"/>
    <w:rsid w:val="008E28BF"/>
    <w:rsid w:val="008E5BFF"/>
    <w:rsid w:val="008F0BA2"/>
    <w:rsid w:val="008F12E6"/>
    <w:rsid w:val="00915BB1"/>
    <w:rsid w:val="00963D0C"/>
    <w:rsid w:val="00972400"/>
    <w:rsid w:val="00991D48"/>
    <w:rsid w:val="0099503E"/>
    <w:rsid w:val="009C3A74"/>
    <w:rsid w:val="009D4BE1"/>
    <w:rsid w:val="009D527C"/>
    <w:rsid w:val="009D5C1A"/>
    <w:rsid w:val="009D740F"/>
    <w:rsid w:val="009F095B"/>
    <w:rsid w:val="009F20FF"/>
    <w:rsid w:val="00A003BA"/>
    <w:rsid w:val="00A26CA4"/>
    <w:rsid w:val="00A42263"/>
    <w:rsid w:val="00A441C5"/>
    <w:rsid w:val="00A53458"/>
    <w:rsid w:val="00A60D55"/>
    <w:rsid w:val="00A64122"/>
    <w:rsid w:val="00A82D31"/>
    <w:rsid w:val="00AB1797"/>
    <w:rsid w:val="00AB5E98"/>
    <w:rsid w:val="00AC73E9"/>
    <w:rsid w:val="00AD40AC"/>
    <w:rsid w:val="00AD6DD4"/>
    <w:rsid w:val="00AE08D8"/>
    <w:rsid w:val="00AF39B7"/>
    <w:rsid w:val="00B01EC9"/>
    <w:rsid w:val="00B7114E"/>
    <w:rsid w:val="00B7229E"/>
    <w:rsid w:val="00B822C1"/>
    <w:rsid w:val="00B92A65"/>
    <w:rsid w:val="00BD4987"/>
    <w:rsid w:val="00BF4429"/>
    <w:rsid w:val="00BF5D4D"/>
    <w:rsid w:val="00C22940"/>
    <w:rsid w:val="00C27A8E"/>
    <w:rsid w:val="00C519AE"/>
    <w:rsid w:val="00C5345E"/>
    <w:rsid w:val="00C55682"/>
    <w:rsid w:val="00C7745B"/>
    <w:rsid w:val="00C92982"/>
    <w:rsid w:val="00C95A94"/>
    <w:rsid w:val="00CA213B"/>
    <w:rsid w:val="00CA2D8B"/>
    <w:rsid w:val="00CB57E4"/>
    <w:rsid w:val="00CB75EB"/>
    <w:rsid w:val="00CE09AB"/>
    <w:rsid w:val="00CF3AEB"/>
    <w:rsid w:val="00D043D0"/>
    <w:rsid w:val="00D04C0F"/>
    <w:rsid w:val="00D33292"/>
    <w:rsid w:val="00D461FF"/>
    <w:rsid w:val="00D541B7"/>
    <w:rsid w:val="00D56343"/>
    <w:rsid w:val="00D56EDC"/>
    <w:rsid w:val="00D9170C"/>
    <w:rsid w:val="00DA1A00"/>
    <w:rsid w:val="00DA44E3"/>
    <w:rsid w:val="00DB4AC9"/>
    <w:rsid w:val="00DF0D0D"/>
    <w:rsid w:val="00DF1DFF"/>
    <w:rsid w:val="00DF4381"/>
    <w:rsid w:val="00DF4980"/>
    <w:rsid w:val="00E23041"/>
    <w:rsid w:val="00E37F68"/>
    <w:rsid w:val="00E46334"/>
    <w:rsid w:val="00E56E6E"/>
    <w:rsid w:val="00E67929"/>
    <w:rsid w:val="00E967C4"/>
    <w:rsid w:val="00EE0BEB"/>
    <w:rsid w:val="00EF4CCE"/>
    <w:rsid w:val="00EF70E4"/>
    <w:rsid w:val="00F04025"/>
    <w:rsid w:val="00F52927"/>
    <w:rsid w:val="00F7420C"/>
    <w:rsid w:val="00FC3BBE"/>
    <w:rsid w:val="00FE31F2"/>
    <w:rsid w:val="00FE4853"/>
    <w:rsid w:val="00FF29E1"/>
    <w:rsid w:val="00FF4CFD"/>
    <w:rsid w:val="01B666C0"/>
    <w:rsid w:val="038F0263"/>
    <w:rsid w:val="04223B99"/>
    <w:rsid w:val="07B20217"/>
    <w:rsid w:val="0A38067D"/>
    <w:rsid w:val="0B3655BA"/>
    <w:rsid w:val="0FEB2025"/>
    <w:rsid w:val="154F5E68"/>
    <w:rsid w:val="176C3651"/>
    <w:rsid w:val="181266D6"/>
    <w:rsid w:val="186B5D05"/>
    <w:rsid w:val="18E621A0"/>
    <w:rsid w:val="1B8B6634"/>
    <w:rsid w:val="1C494456"/>
    <w:rsid w:val="1CC950A2"/>
    <w:rsid w:val="1EE536A1"/>
    <w:rsid w:val="216D0AB5"/>
    <w:rsid w:val="224C19CE"/>
    <w:rsid w:val="255C3CA2"/>
    <w:rsid w:val="26B16A8A"/>
    <w:rsid w:val="28F21AC4"/>
    <w:rsid w:val="29202B3C"/>
    <w:rsid w:val="2BD33499"/>
    <w:rsid w:val="301D1535"/>
    <w:rsid w:val="3C63561B"/>
    <w:rsid w:val="3D370B9D"/>
    <w:rsid w:val="40553B28"/>
    <w:rsid w:val="41494E5F"/>
    <w:rsid w:val="41BA3087"/>
    <w:rsid w:val="44E56550"/>
    <w:rsid w:val="497F7EFB"/>
    <w:rsid w:val="4A361719"/>
    <w:rsid w:val="5042764A"/>
    <w:rsid w:val="554D301F"/>
    <w:rsid w:val="55782BE6"/>
    <w:rsid w:val="560154FB"/>
    <w:rsid w:val="56F73FDE"/>
    <w:rsid w:val="5ADC59C5"/>
    <w:rsid w:val="5C0351D3"/>
    <w:rsid w:val="5DE4699A"/>
    <w:rsid w:val="5F8A34E3"/>
    <w:rsid w:val="62CF5490"/>
    <w:rsid w:val="66860EDB"/>
    <w:rsid w:val="66952ECC"/>
    <w:rsid w:val="66B130F5"/>
    <w:rsid w:val="66FA497B"/>
    <w:rsid w:val="690C3919"/>
    <w:rsid w:val="69B30F84"/>
    <w:rsid w:val="6AF705F9"/>
    <w:rsid w:val="705D55F3"/>
    <w:rsid w:val="711B55DD"/>
    <w:rsid w:val="715F2A54"/>
    <w:rsid w:val="732A3911"/>
    <w:rsid w:val="769136B0"/>
    <w:rsid w:val="76C5287A"/>
    <w:rsid w:val="778E3A28"/>
    <w:rsid w:val="7A3E58FC"/>
    <w:rsid w:val="7FAE70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qFormat/>
    <w:rPr>
      <w:rFonts w:ascii="宋体" w:eastAsia="宋体" w:hAnsi="Courier New" w:cs="Times New Roman"/>
      <w:szCs w:val="20"/>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paragraph" w:styleId="ab">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1266</Words>
  <Characters>7222</Characters>
  <Application>Microsoft Office Word</Application>
  <DocSecurity>0</DocSecurity>
  <Lines>60</Lines>
  <Paragraphs>16</Paragraphs>
  <ScaleCrop>false</ScaleCrop>
  <Company>Microsoft</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66</cp:revision>
  <dcterms:created xsi:type="dcterms:W3CDTF">2016-12-15T07:29:00Z</dcterms:created>
  <dcterms:modified xsi:type="dcterms:W3CDTF">2023-03-09T03:16:00Z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67D48991FB244EE2B106185BC8DA19AE</vt:lpwstr>
  </property>
</Properties>
</file>